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205" w:rsidRPr="00910B91" w:rsidRDefault="00910B91" w:rsidP="00910B91">
      <w:pPr>
        <w:jc w:val="center"/>
        <w:rPr>
          <w:sz w:val="96"/>
        </w:rPr>
      </w:pPr>
      <w:bookmarkStart w:id="0" w:name="_Hlk478070354"/>
      <w:bookmarkEnd w:id="0"/>
      <w:r w:rsidRPr="00910B91">
        <w:rPr>
          <w:sz w:val="96"/>
        </w:rPr>
        <w:t>Azure Logic App C</w:t>
      </w:r>
      <w:r w:rsidR="0060411B">
        <w:rPr>
          <w:sz w:val="96"/>
        </w:rPr>
        <w:t>loud</w:t>
      </w:r>
      <w:r w:rsidRPr="00910B91">
        <w:rPr>
          <w:sz w:val="96"/>
        </w:rPr>
        <w:t xml:space="preserve"> Adapters, Functions, and Storage</w:t>
      </w:r>
    </w:p>
    <w:p w:rsidR="00910B91" w:rsidRDefault="00910B91" w:rsidP="00910B91">
      <w:pPr>
        <w:jc w:val="center"/>
      </w:pPr>
    </w:p>
    <w:p w:rsidR="00910B91" w:rsidRDefault="00910B91" w:rsidP="00910B91">
      <w:pPr>
        <w:jc w:val="center"/>
      </w:pPr>
    </w:p>
    <w:p w:rsidR="00910B91" w:rsidRPr="00910B91" w:rsidRDefault="00910B91" w:rsidP="00910B91">
      <w:pPr>
        <w:jc w:val="center"/>
        <w:rPr>
          <w:sz w:val="36"/>
        </w:rPr>
      </w:pPr>
      <w:r>
        <w:rPr>
          <w:sz w:val="36"/>
        </w:rPr>
        <w:t xml:space="preserve">Receiving Real-time Alerts on </w:t>
      </w:r>
      <w:r w:rsidRPr="00910B91">
        <w:rPr>
          <w:sz w:val="36"/>
        </w:rPr>
        <w:t xml:space="preserve">Negative </w:t>
      </w:r>
      <w:r>
        <w:rPr>
          <w:sz w:val="36"/>
        </w:rPr>
        <w:t xml:space="preserve">Email </w:t>
      </w:r>
      <w:r w:rsidRPr="00910B91">
        <w:rPr>
          <w:sz w:val="36"/>
        </w:rPr>
        <w:t xml:space="preserve">Feedback using </w:t>
      </w:r>
      <w:r>
        <w:rPr>
          <w:sz w:val="36"/>
        </w:rPr>
        <w:t>Azure Logic Apps</w:t>
      </w:r>
    </w:p>
    <w:p w:rsidR="00910B91" w:rsidRDefault="00910B91" w:rsidP="00910B91">
      <w:pPr>
        <w:jc w:val="center"/>
      </w:pPr>
    </w:p>
    <w:p w:rsidR="00910B91" w:rsidRDefault="00910B91" w:rsidP="00910B91">
      <w:pPr>
        <w:jc w:val="center"/>
      </w:pPr>
    </w:p>
    <w:p w:rsidR="00910B91" w:rsidRDefault="00910B91" w:rsidP="00910B91">
      <w:pPr>
        <w:jc w:val="center"/>
      </w:pPr>
    </w:p>
    <w:p w:rsidR="00910B91" w:rsidRDefault="00910B91" w:rsidP="00910B91">
      <w:pPr>
        <w:pStyle w:val="Heading2"/>
        <w:jc w:val="center"/>
      </w:pPr>
    </w:p>
    <w:p w:rsidR="00910B91" w:rsidRDefault="00910B91" w:rsidP="00910B91">
      <w:pPr>
        <w:pStyle w:val="Heading2"/>
        <w:jc w:val="center"/>
      </w:pPr>
    </w:p>
    <w:p w:rsidR="00910B91" w:rsidRDefault="00910B91" w:rsidP="00910B91">
      <w:pPr>
        <w:pStyle w:val="Heading2"/>
        <w:jc w:val="center"/>
      </w:pPr>
    </w:p>
    <w:p w:rsidR="00910B91" w:rsidRDefault="00910B91" w:rsidP="00910B91">
      <w:pPr>
        <w:jc w:val="center"/>
      </w:pPr>
    </w:p>
    <w:p w:rsidR="00910B91" w:rsidRPr="00910B91" w:rsidRDefault="00910B91" w:rsidP="00910B91">
      <w:pPr>
        <w:jc w:val="center"/>
        <w:rPr>
          <w:sz w:val="28"/>
        </w:rPr>
      </w:pPr>
      <w:r w:rsidRPr="00910B91">
        <w:rPr>
          <w:sz w:val="28"/>
        </w:rPr>
        <w:t>Stephen W. Thomas</w:t>
      </w:r>
      <w:r w:rsidRPr="00910B91">
        <w:rPr>
          <w:sz w:val="28"/>
        </w:rPr>
        <w:br/>
      </w:r>
      <w:hyperlink r:id="rId6" w:history="1">
        <w:r w:rsidRPr="00910B91">
          <w:rPr>
            <w:rStyle w:val="Hyperlink"/>
            <w:sz w:val="28"/>
          </w:rPr>
          <w:t>www.StephenWThomas.com</w:t>
        </w:r>
      </w:hyperlink>
      <w:r w:rsidRPr="00910B91">
        <w:rPr>
          <w:sz w:val="28"/>
        </w:rPr>
        <w:br/>
        <w:t>@StephenWThomas</w:t>
      </w:r>
    </w:p>
    <w:p w:rsidR="00910B91" w:rsidRDefault="00910B91" w:rsidP="00910B91"/>
    <w:p w:rsidR="00910B91" w:rsidRDefault="00910B91" w:rsidP="00910B91"/>
    <w:p w:rsidR="00910B91" w:rsidRDefault="00910B91" w:rsidP="00910B91"/>
    <w:p w:rsidR="00910B91" w:rsidRDefault="00910B91" w:rsidP="00910B91">
      <w:r>
        <w:t>Prepared for the Global Integration Bootcamp, New York City.  2017.</w:t>
      </w:r>
    </w:p>
    <w:p w:rsidR="00910B91" w:rsidRDefault="00910B91">
      <w:r>
        <w:t xml:space="preserve">Distribute freely and openly.    </w:t>
      </w:r>
    </w:p>
    <w:p w:rsidR="00910B91" w:rsidRDefault="00425439">
      <w:r>
        <w:t>Lab created on Match 25</w:t>
      </w:r>
      <w:r w:rsidRPr="00425439">
        <w:rPr>
          <w:vertAlign w:val="superscript"/>
        </w:rPr>
        <w:t>th</w:t>
      </w:r>
      <w:r>
        <w:t xml:space="preserve">, 2017.  </w:t>
      </w:r>
      <w:r w:rsidR="00910B91">
        <w:br w:type="page"/>
      </w:r>
    </w:p>
    <w:sdt>
      <w:sdtPr>
        <w:rPr>
          <w:rFonts w:asciiTheme="minorHAnsi" w:eastAsiaTheme="minorHAnsi" w:hAnsiTheme="minorHAnsi" w:cstheme="minorBidi"/>
          <w:color w:val="auto"/>
          <w:sz w:val="22"/>
          <w:szCs w:val="22"/>
        </w:rPr>
        <w:id w:val="816685048"/>
        <w:docPartObj>
          <w:docPartGallery w:val="Table of Contents"/>
          <w:docPartUnique/>
        </w:docPartObj>
      </w:sdtPr>
      <w:sdtEndPr>
        <w:rPr>
          <w:b/>
          <w:bCs/>
          <w:noProof/>
        </w:rPr>
      </w:sdtEndPr>
      <w:sdtContent>
        <w:p w:rsidR="00910B91" w:rsidRDefault="00910B91">
          <w:pPr>
            <w:pStyle w:val="TOCHeading"/>
          </w:pPr>
          <w:r>
            <w:t>Contents</w:t>
          </w:r>
        </w:p>
        <w:p w:rsidR="00ED0977" w:rsidRDefault="00910B9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8150215" w:history="1">
            <w:r w:rsidR="00ED0977" w:rsidRPr="0055487C">
              <w:rPr>
                <w:rStyle w:val="Hyperlink"/>
                <w:noProof/>
              </w:rPr>
              <w:t>Scenario Overview</w:t>
            </w:r>
            <w:r w:rsidR="00ED0977">
              <w:rPr>
                <w:noProof/>
                <w:webHidden/>
              </w:rPr>
              <w:tab/>
            </w:r>
            <w:r w:rsidR="00ED0977">
              <w:rPr>
                <w:noProof/>
                <w:webHidden/>
              </w:rPr>
              <w:fldChar w:fldCharType="begin"/>
            </w:r>
            <w:r w:rsidR="00ED0977">
              <w:rPr>
                <w:noProof/>
                <w:webHidden/>
              </w:rPr>
              <w:instrText xml:space="preserve"> PAGEREF _Toc478150215 \h </w:instrText>
            </w:r>
            <w:r w:rsidR="00ED0977">
              <w:rPr>
                <w:noProof/>
                <w:webHidden/>
              </w:rPr>
            </w:r>
            <w:r w:rsidR="00ED0977">
              <w:rPr>
                <w:noProof/>
                <w:webHidden/>
              </w:rPr>
              <w:fldChar w:fldCharType="separate"/>
            </w:r>
            <w:r w:rsidR="00ED0977">
              <w:rPr>
                <w:noProof/>
                <w:webHidden/>
              </w:rPr>
              <w:t>3</w:t>
            </w:r>
            <w:r w:rsidR="00ED0977">
              <w:rPr>
                <w:noProof/>
                <w:webHidden/>
              </w:rPr>
              <w:fldChar w:fldCharType="end"/>
            </w:r>
          </w:hyperlink>
        </w:p>
        <w:p w:rsidR="00ED0977" w:rsidRDefault="00AD4E2B">
          <w:pPr>
            <w:pStyle w:val="TOC1"/>
            <w:tabs>
              <w:tab w:val="right" w:leader="dot" w:pos="9350"/>
            </w:tabs>
            <w:rPr>
              <w:rFonts w:eastAsiaTheme="minorEastAsia"/>
              <w:noProof/>
            </w:rPr>
          </w:pPr>
          <w:hyperlink w:anchor="_Toc478150216" w:history="1">
            <w:r w:rsidR="00ED0977" w:rsidRPr="0055487C">
              <w:rPr>
                <w:rStyle w:val="Hyperlink"/>
                <w:noProof/>
              </w:rPr>
              <w:t>Prerequisites</w:t>
            </w:r>
            <w:r w:rsidR="00ED0977">
              <w:rPr>
                <w:noProof/>
                <w:webHidden/>
              </w:rPr>
              <w:tab/>
            </w:r>
            <w:r w:rsidR="00ED0977">
              <w:rPr>
                <w:noProof/>
                <w:webHidden/>
              </w:rPr>
              <w:fldChar w:fldCharType="begin"/>
            </w:r>
            <w:r w:rsidR="00ED0977">
              <w:rPr>
                <w:noProof/>
                <w:webHidden/>
              </w:rPr>
              <w:instrText xml:space="preserve"> PAGEREF _Toc478150216 \h </w:instrText>
            </w:r>
            <w:r w:rsidR="00ED0977">
              <w:rPr>
                <w:noProof/>
                <w:webHidden/>
              </w:rPr>
            </w:r>
            <w:r w:rsidR="00ED0977">
              <w:rPr>
                <w:noProof/>
                <w:webHidden/>
              </w:rPr>
              <w:fldChar w:fldCharType="separate"/>
            </w:r>
            <w:r w:rsidR="00ED0977">
              <w:rPr>
                <w:noProof/>
                <w:webHidden/>
              </w:rPr>
              <w:t>3</w:t>
            </w:r>
            <w:r w:rsidR="00ED0977">
              <w:rPr>
                <w:noProof/>
                <w:webHidden/>
              </w:rPr>
              <w:fldChar w:fldCharType="end"/>
            </w:r>
          </w:hyperlink>
        </w:p>
        <w:p w:rsidR="00ED0977" w:rsidRDefault="00AD4E2B">
          <w:pPr>
            <w:pStyle w:val="TOC1"/>
            <w:tabs>
              <w:tab w:val="right" w:leader="dot" w:pos="9350"/>
            </w:tabs>
            <w:rPr>
              <w:rFonts w:eastAsiaTheme="minorEastAsia"/>
              <w:noProof/>
            </w:rPr>
          </w:pPr>
          <w:hyperlink w:anchor="_Toc478150217" w:history="1">
            <w:r w:rsidR="00ED0977" w:rsidRPr="0055487C">
              <w:rPr>
                <w:rStyle w:val="Hyperlink"/>
                <w:noProof/>
              </w:rPr>
              <w:t>Technologies</w:t>
            </w:r>
            <w:r w:rsidR="00ED0977">
              <w:rPr>
                <w:noProof/>
                <w:webHidden/>
              </w:rPr>
              <w:tab/>
            </w:r>
            <w:r w:rsidR="00ED0977">
              <w:rPr>
                <w:noProof/>
                <w:webHidden/>
              </w:rPr>
              <w:fldChar w:fldCharType="begin"/>
            </w:r>
            <w:r w:rsidR="00ED0977">
              <w:rPr>
                <w:noProof/>
                <w:webHidden/>
              </w:rPr>
              <w:instrText xml:space="preserve"> PAGEREF _Toc478150217 \h </w:instrText>
            </w:r>
            <w:r w:rsidR="00ED0977">
              <w:rPr>
                <w:noProof/>
                <w:webHidden/>
              </w:rPr>
            </w:r>
            <w:r w:rsidR="00ED0977">
              <w:rPr>
                <w:noProof/>
                <w:webHidden/>
              </w:rPr>
              <w:fldChar w:fldCharType="separate"/>
            </w:r>
            <w:r w:rsidR="00ED0977">
              <w:rPr>
                <w:noProof/>
                <w:webHidden/>
              </w:rPr>
              <w:t>3</w:t>
            </w:r>
            <w:r w:rsidR="00ED0977">
              <w:rPr>
                <w:noProof/>
                <w:webHidden/>
              </w:rPr>
              <w:fldChar w:fldCharType="end"/>
            </w:r>
          </w:hyperlink>
        </w:p>
        <w:p w:rsidR="00ED0977" w:rsidRDefault="00AD4E2B">
          <w:pPr>
            <w:pStyle w:val="TOC1"/>
            <w:tabs>
              <w:tab w:val="right" w:leader="dot" w:pos="9350"/>
            </w:tabs>
            <w:rPr>
              <w:rFonts w:eastAsiaTheme="minorEastAsia"/>
              <w:noProof/>
            </w:rPr>
          </w:pPr>
          <w:hyperlink w:anchor="_Toc478150218" w:history="1">
            <w:r w:rsidR="00ED0977" w:rsidRPr="0055487C">
              <w:rPr>
                <w:rStyle w:val="Hyperlink"/>
                <w:noProof/>
              </w:rPr>
              <w:t>General Considerations</w:t>
            </w:r>
            <w:r w:rsidR="00ED0977">
              <w:rPr>
                <w:noProof/>
                <w:webHidden/>
              </w:rPr>
              <w:tab/>
            </w:r>
            <w:r w:rsidR="00ED0977">
              <w:rPr>
                <w:noProof/>
                <w:webHidden/>
              </w:rPr>
              <w:fldChar w:fldCharType="begin"/>
            </w:r>
            <w:r w:rsidR="00ED0977">
              <w:rPr>
                <w:noProof/>
                <w:webHidden/>
              </w:rPr>
              <w:instrText xml:space="preserve"> PAGEREF _Toc478150218 \h </w:instrText>
            </w:r>
            <w:r w:rsidR="00ED0977">
              <w:rPr>
                <w:noProof/>
                <w:webHidden/>
              </w:rPr>
            </w:r>
            <w:r w:rsidR="00ED0977">
              <w:rPr>
                <w:noProof/>
                <w:webHidden/>
              </w:rPr>
              <w:fldChar w:fldCharType="separate"/>
            </w:r>
            <w:r w:rsidR="00ED0977">
              <w:rPr>
                <w:noProof/>
                <w:webHidden/>
              </w:rPr>
              <w:t>4</w:t>
            </w:r>
            <w:r w:rsidR="00ED0977">
              <w:rPr>
                <w:noProof/>
                <w:webHidden/>
              </w:rPr>
              <w:fldChar w:fldCharType="end"/>
            </w:r>
          </w:hyperlink>
        </w:p>
        <w:p w:rsidR="00ED0977" w:rsidRDefault="00AD4E2B">
          <w:pPr>
            <w:pStyle w:val="TOC1"/>
            <w:tabs>
              <w:tab w:val="right" w:leader="dot" w:pos="9350"/>
            </w:tabs>
            <w:rPr>
              <w:rFonts w:eastAsiaTheme="minorEastAsia"/>
              <w:noProof/>
            </w:rPr>
          </w:pPr>
          <w:hyperlink w:anchor="_Toc478150219" w:history="1">
            <w:r w:rsidR="00ED0977" w:rsidRPr="0055487C">
              <w:rPr>
                <w:rStyle w:val="Hyperlink"/>
                <w:noProof/>
              </w:rPr>
              <w:t>Setting Up Cognitive Services</w:t>
            </w:r>
            <w:r w:rsidR="00ED0977">
              <w:rPr>
                <w:noProof/>
                <w:webHidden/>
              </w:rPr>
              <w:tab/>
            </w:r>
            <w:r w:rsidR="00ED0977">
              <w:rPr>
                <w:noProof/>
                <w:webHidden/>
              </w:rPr>
              <w:fldChar w:fldCharType="begin"/>
            </w:r>
            <w:r w:rsidR="00ED0977">
              <w:rPr>
                <w:noProof/>
                <w:webHidden/>
              </w:rPr>
              <w:instrText xml:space="preserve"> PAGEREF _Toc478150219 \h </w:instrText>
            </w:r>
            <w:r w:rsidR="00ED0977">
              <w:rPr>
                <w:noProof/>
                <w:webHidden/>
              </w:rPr>
            </w:r>
            <w:r w:rsidR="00ED0977">
              <w:rPr>
                <w:noProof/>
                <w:webHidden/>
              </w:rPr>
              <w:fldChar w:fldCharType="separate"/>
            </w:r>
            <w:r w:rsidR="00ED0977">
              <w:rPr>
                <w:noProof/>
                <w:webHidden/>
              </w:rPr>
              <w:t>5</w:t>
            </w:r>
            <w:r w:rsidR="00ED0977">
              <w:rPr>
                <w:noProof/>
                <w:webHidden/>
              </w:rPr>
              <w:fldChar w:fldCharType="end"/>
            </w:r>
          </w:hyperlink>
        </w:p>
        <w:p w:rsidR="00ED0977" w:rsidRDefault="00AD4E2B">
          <w:pPr>
            <w:pStyle w:val="TOC1"/>
            <w:tabs>
              <w:tab w:val="right" w:leader="dot" w:pos="9350"/>
            </w:tabs>
            <w:rPr>
              <w:rFonts w:eastAsiaTheme="minorEastAsia"/>
              <w:noProof/>
            </w:rPr>
          </w:pPr>
          <w:hyperlink w:anchor="_Toc478150220" w:history="1">
            <w:r w:rsidR="00ED0977" w:rsidRPr="0055487C">
              <w:rPr>
                <w:rStyle w:val="Hyperlink"/>
                <w:noProof/>
              </w:rPr>
              <w:t>Setting Up Azure Storage</w:t>
            </w:r>
            <w:r w:rsidR="00ED0977">
              <w:rPr>
                <w:noProof/>
                <w:webHidden/>
              </w:rPr>
              <w:tab/>
            </w:r>
            <w:r w:rsidR="00ED0977">
              <w:rPr>
                <w:noProof/>
                <w:webHidden/>
              </w:rPr>
              <w:fldChar w:fldCharType="begin"/>
            </w:r>
            <w:r w:rsidR="00ED0977">
              <w:rPr>
                <w:noProof/>
                <w:webHidden/>
              </w:rPr>
              <w:instrText xml:space="preserve"> PAGEREF _Toc478150220 \h </w:instrText>
            </w:r>
            <w:r w:rsidR="00ED0977">
              <w:rPr>
                <w:noProof/>
                <w:webHidden/>
              </w:rPr>
            </w:r>
            <w:r w:rsidR="00ED0977">
              <w:rPr>
                <w:noProof/>
                <w:webHidden/>
              </w:rPr>
              <w:fldChar w:fldCharType="separate"/>
            </w:r>
            <w:r w:rsidR="00ED0977">
              <w:rPr>
                <w:noProof/>
                <w:webHidden/>
              </w:rPr>
              <w:t>6</w:t>
            </w:r>
            <w:r w:rsidR="00ED0977">
              <w:rPr>
                <w:noProof/>
                <w:webHidden/>
              </w:rPr>
              <w:fldChar w:fldCharType="end"/>
            </w:r>
          </w:hyperlink>
        </w:p>
        <w:p w:rsidR="00ED0977" w:rsidRDefault="00AD4E2B">
          <w:pPr>
            <w:pStyle w:val="TOC1"/>
            <w:tabs>
              <w:tab w:val="right" w:leader="dot" w:pos="9350"/>
            </w:tabs>
            <w:rPr>
              <w:rFonts w:eastAsiaTheme="minorEastAsia"/>
              <w:noProof/>
            </w:rPr>
          </w:pPr>
          <w:hyperlink w:anchor="_Toc478150221" w:history="1">
            <w:r w:rsidR="00ED0977" w:rsidRPr="0055487C">
              <w:rPr>
                <w:rStyle w:val="Hyperlink"/>
                <w:noProof/>
              </w:rPr>
              <w:t>Creating the Function</w:t>
            </w:r>
            <w:r w:rsidR="00ED0977">
              <w:rPr>
                <w:noProof/>
                <w:webHidden/>
              </w:rPr>
              <w:tab/>
            </w:r>
            <w:r w:rsidR="00ED0977">
              <w:rPr>
                <w:noProof/>
                <w:webHidden/>
              </w:rPr>
              <w:fldChar w:fldCharType="begin"/>
            </w:r>
            <w:r w:rsidR="00ED0977">
              <w:rPr>
                <w:noProof/>
                <w:webHidden/>
              </w:rPr>
              <w:instrText xml:space="preserve"> PAGEREF _Toc478150221 \h </w:instrText>
            </w:r>
            <w:r w:rsidR="00ED0977">
              <w:rPr>
                <w:noProof/>
                <w:webHidden/>
              </w:rPr>
            </w:r>
            <w:r w:rsidR="00ED0977">
              <w:rPr>
                <w:noProof/>
                <w:webHidden/>
              </w:rPr>
              <w:fldChar w:fldCharType="separate"/>
            </w:r>
            <w:r w:rsidR="00ED0977">
              <w:rPr>
                <w:noProof/>
                <w:webHidden/>
              </w:rPr>
              <w:t>10</w:t>
            </w:r>
            <w:r w:rsidR="00ED0977">
              <w:rPr>
                <w:noProof/>
                <w:webHidden/>
              </w:rPr>
              <w:fldChar w:fldCharType="end"/>
            </w:r>
          </w:hyperlink>
        </w:p>
        <w:p w:rsidR="00ED0977" w:rsidRDefault="00AD4E2B">
          <w:pPr>
            <w:pStyle w:val="TOC1"/>
            <w:tabs>
              <w:tab w:val="right" w:leader="dot" w:pos="9350"/>
            </w:tabs>
            <w:rPr>
              <w:rFonts w:eastAsiaTheme="minorEastAsia"/>
              <w:noProof/>
            </w:rPr>
          </w:pPr>
          <w:hyperlink w:anchor="_Toc478150222" w:history="1">
            <w:r w:rsidR="00ED0977" w:rsidRPr="0055487C">
              <w:rPr>
                <w:rStyle w:val="Hyperlink"/>
                <w:noProof/>
              </w:rPr>
              <w:t>Creating the Logic App</w:t>
            </w:r>
            <w:r w:rsidR="00ED0977">
              <w:rPr>
                <w:noProof/>
                <w:webHidden/>
              </w:rPr>
              <w:tab/>
            </w:r>
            <w:r w:rsidR="00ED0977">
              <w:rPr>
                <w:noProof/>
                <w:webHidden/>
              </w:rPr>
              <w:fldChar w:fldCharType="begin"/>
            </w:r>
            <w:r w:rsidR="00ED0977">
              <w:rPr>
                <w:noProof/>
                <w:webHidden/>
              </w:rPr>
              <w:instrText xml:space="preserve"> PAGEREF _Toc478150222 \h </w:instrText>
            </w:r>
            <w:r w:rsidR="00ED0977">
              <w:rPr>
                <w:noProof/>
                <w:webHidden/>
              </w:rPr>
            </w:r>
            <w:r w:rsidR="00ED0977">
              <w:rPr>
                <w:noProof/>
                <w:webHidden/>
              </w:rPr>
              <w:fldChar w:fldCharType="separate"/>
            </w:r>
            <w:r w:rsidR="00ED0977">
              <w:rPr>
                <w:noProof/>
                <w:webHidden/>
              </w:rPr>
              <w:t>12</w:t>
            </w:r>
            <w:r w:rsidR="00ED0977">
              <w:rPr>
                <w:noProof/>
                <w:webHidden/>
              </w:rPr>
              <w:fldChar w:fldCharType="end"/>
            </w:r>
          </w:hyperlink>
        </w:p>
        <w:p w:rsidR="00910B91" w:rsidRDefault="00910B91">
          <w:r>
            <w:rPr>
              <w:b/>
              <w:bCs/>
              <w:noProof/>
            </w:rPr>
            <w:fldChar w:fldCharType="end"/>
          </w:r>
        </w:p>
      </w:sdtContent>
    </w:sdt>
    <w:p w:rsidR="00910B91" w:rsidRDefault="00910B91" w:rsidP="00910B91"/>
    <w:p w:rsidR="00910B91" w:rsidRDefault="00910B91">
      <w:r>
        <w:br w:type="page"/>
      </w:r>
    </w:p>
    <w:p w:rsidR="00910B91" w:rsidRDefault="00910B91" w:rsidP="00910B91">
      <w:pPr>
        <w:pStyle w:val="Heading1"/>
      </w:pPr>
      <w:bookmarkStart w:id="1" w:name="_Toc478150215"/>
      <w:r>
        <w:lastRenderedPageBreak/>
        <w:t>Scenario Overview</w:t>
      </w:r>
      <w:bookmarkEnd w:id="1"/>
    </w:p>
    <w:p w:rsidR="00910B91" w:rsidRDefault="000C1F05" w:rsidP="00910B91">
      <w:r>
        <w:t>You are a</w:t>
      </w:r>
      <w:r w:rsidR="001C0110">
        <w:t>n</w:t>
      </w:r>
      <w:r w:rsidR="00E14362">
        <w:t xml:space="preserve"> Integration Architect at </w:t>
      </w:r>
      <w:r>
        <w:t>a large fashion design company</w:t>
      </w:r>
      <w:r w:rsidR="001B3043">
        <w:t xml:space="preserve"> called Lighting Clothing</w:t>
      </w:r>
      <w:r w:rsidR="00425439">
        <w:t xml:space="preserve"> (It’s Striking)</w:t>
      </w:r>
      <w:r>
        <w:t xml:space="preserve">.  </w:t>
      </w:r>
      <w:r w:rsidR="00E14362">
        <w:t>They</w:t>
      </w:r>
      <w:r>
        <w:t xml:space="preserve"> have a team of resources that monitor the social media feeds and email looking for positive and negative mentions</w:t>
      </w:r>
      <w:r w:rsidR="00E84C33">
        <w:t xml:space="preserve"> and responding to feedback</w:t>
      </w:r>
      <w:r>
        <w:t xml:space="preserve">.  </w:t>
      </w:r>
      <w:r w:rsidR="00E14362">
        <w:t xml:space="preserve">Most of the credible feedback arrives via email.  This can sometimes point out critical manufacturing flaws that need to be addressed right away.  </w:t>
      </w:r>
      <w:r w:rsidR="00E304A8">
        <w:t xml:space="preserve">The email sometimes arrives as HTML and needs to be cleaned.  </w:t>
      </w:r>
    </w:p>
    <w:p w:rsidR="00610999" w:rsidRDefault="00E14362" w:rsidP="00910B91">
      <w:r>
        <w:t>Since people are using email to make a formal complaint, they sometimes attach a write up as a PDF</w:t>
      </w:r>
      <w:r w:rsidR="001B3043">
        <w:t xml:space="preserve"> or Word documents</w:t>
      </w:r>
      <w:r>
        <w:t>.</w:t>
      </w:r>
      <w:r w:rsidR="00E304A8">
        <w:t xml:space="preserve">  People will also attach pictures of the clothes.  </w:t>
      </w:r>
    </w:p>
    <w:p w:rsidR="00910B91" w:rsidRDefault="00610999" w:rsidP="00910B91">
      <w:r>
        <w:t>The Vice President has tasked you with the assignment of delivering a notification system that will notify him via text when overly negative feedback is received</w:t>
      </w:r>
      <w:r w:rsidR="001B3043">
        <w:t>.  You must also save any attachments for later review.</w:t>
      </w:r>
      <w:r>
        <w:t xml:space="preserve">  </w:t>
      </w:r>
      <w:r w:rsidR="00E84C33">
        <w:t xml:space="preserve">  </w:t>
      </w:r>
    </w:p>
    <w:p w:rsidR="00910B91" w:rsidRDefault="00910B91" w:rsidP="00910B91"/>
    <w:p w:rsidR="00910B91" w:rsidRDefault="00910B91" w:rsidP="00910B91">
      <w:pPr>
        <w:pStyle w:val="Heading1"/>
      </w:pPr>
      <w:bookmarkStart w:id="2" w:name="_Toc478150216"/>
      <w:r>
        <w:t>Prerequisites</w:t>
      </w:r>
      <w:bookmarkEnd w:id="2"/>
    </w:p>
    <w:p w:rsidR="00910B91" w:rsidRDefault="00A36A57" w:rsidP="00910B91">
      <w:r>
        <w:t>The following is required to complete this lab:</w:t>
      </w:r>
    </w:p>
    <w:p w:rsidR="00A36A57" w:rsidRDefault="00A36A57" w:rsidP="00A36A57">
      <w:pPr>
        <w:pStyle w:val="ListParagraph"/>
        <w:numPr>
          <w:ilvl w:val="0"/>
          <w:numId w:val="2"/>
        </w:numPr>
      </w:pPr>
      <w:r>
        <w:t>Active Windows Azure subscription</w:t>
      </w:r>
    </w:p>
    <w:p w:rsidR="0054063D" w:rsidRDefault="0054063D" w:rsidP="00A36A57">
      <w:pPr>
        <w:pStyle w:val="ListParagraph"/>
        <w:numPr>
          <w:ilvl w:val="0"/>
          <w:numId w:val="2"/>
        </w:numPr>
      </w:pPr>
      <w:r>
        <w:t xml:space="preserve">Microsoft Azure Storage Explorer or other </w:t>
      </w:r>
      <w:r w:rsidR="00031C6C">
        <w:t>storage explorer</w:t>
      </w:r>
      <w:r w:rsidR="00425439">
        <w:t xml:space="preserve"> to test your solution</w:t>
      </w:r>
    </w:p>
    <w:p w:rsidR="00031C6C" w:rsidRDefault="00031C6C" w:rsidP="00031C6C">
      <w:pPr>
        <w:pStyle w:val="ListParagraph"/>
        <w:numPr>
          <w:ilvl w:val="1"/>
          <w:numId w:val="2"/>
        </w:numPr>
      </w:pPr>
      <w:r>
        <w:t xml:space="preserve">Download from </w:t>
      </w:r>
      <w:hyperlink r:id="rId7" w:history="1">
        <w:r w:rsidRPr="00A171B7">
          <w:rPr>
            <w:rStyle w:val="Hyperlink"/>
          </w:rPr>
          <w:t>http://storageexplorer.com/</w:t>
        </w:r>
      </w:hyperlink>
      <w:r>
        <w:t xml:space="preserve"> </w:t>
      </w:r>
    </w:p>
    <w:p w:rsidR="00A36A57" w:rsidRDefault="00A36A57" w:rsidP="00A36A57">
      <w:pPr>
        <w:pStyle w:val="ListParagraph"/>
        <w:numPr>
          <w:ilvl w:val="0"/>
          <w:numId w:val="2"/>
        </w:numPr>
      </w:pPr>
      <w:r>
        <w:t>Outlook 365 Hosted Exchange account</w:t>
      </w:r>
    </w:p>
    <w:p w:rsidR="00A36A57" w:rsidRDefault="00A36A57" w:rsidP="00A36A57">
      <w:pPr>
        <w:pStyle w:val="ListParagraph"/>
        <w:numPr>
          <w:ilvl w:val="1"/>
          <w:numId w:val="2"/>
        </w:numPr>
      </w:pPr>
      <w:r>
        <w:t>One will be provided for boot camp attendees</w:t>
      </w:r>
    </w:p>
    <w:p w:rsidR="00A36A57" w:rsidRDefault="00A36A57" w:rsidP="00A36A57">
      <w:pPr>
        <w:pStyle w:val="ListParagraph"/>
        <w:numPr>
          <w:ilvl w:val="0"/>
          <w:numId w:val="2"/>
        </w:numPr>
      </w:pPr>
      <w:r>
        <w:t xml:space="preserve">Twilio account </w:t>
      </w:r>
      <w:r w:rsidR="002E4BDF">
        <w:t xml:space="preserve">and API key </w:t>
      </w:r>
      <w:r>
        <w:t xml:space="preserve">with a validated </w:t>
      </w:r>
      <w:r w:rsidR="002E4BDF">
        <w:t>cell phone number</w:t>
      </w:r>
    </w:p>
    <w:p w:rsidR="002E4BDF" w:rsidRDefault="002E4BDF" w:rsidP="002E4BDF">
      <w:pPr>
        <w:pStyle w:val="ListParagraph"/>
        <w:numPr>
          <w:ilvl w:val="1"/>
          <w:numId w:val="2"/>
        </w:numPr>
      </w:pPr>
      <w:r>
        <w:t>One will be provided for boot camp attendees</w:t>
      </w:r>
    </w:p>
    <w:p w:rsidR="00910B91" w:rsidRDefault="00910B91" w:rsidP="00910B91"/>
    <w:p w:rsidR="00910B91" w:rsidRDefault="00910B91" w:rsidP="00910B91">
      <w:pPr>
        <w:pStyle w:val="Heading1"/>
      </w:pPr>
      <w:bookmarkStart w:id="3" w:name="_Toc478150217"/>
      <w:r>
        <w:t>Technologies</w:t>
      </w:r>
      <w:bookmarkEnd w:id="3"/>
      <w:r>
        <w:t xml:space="preserve"> </w:t>
      </w:r>
    </w:p>
    <w:p w:rsidR="00910B91" w:rsidRDefault="00E84C33" w:rsidP="00910B91">
      <w:r>
        <w:t>This lab covers the following technologies:</w:t>
      </w:r>
    </w:p>
    <w:p w:rsidR="00E84C33" w:rsidRDefault="00E84C33" w:rsidP="00E84C33">
      <w:pPr>
        <w:pStyle w:val="ListParagraph"/>
        <w:numPr>
          <w:ilvl w:val="0"/>
          <w:numId w:val="1"/>
        </w:numPr>
      </w:pPr>
      <w:r>
        <w:t>Windows Azure Logic Apps</w:t>
      </w:r>
    </w:p>
    <w:p w:rsidR="009C5915" w:rsidRDefault="009C5915" w:rsidP="009C5915">
      <w:pPr>
        <w:pStyle w:val="ListParagraph"/>
        <w:numPr>
          <w:ilvl w:val="1"/>
          <w:numId w:val="1"/>
        </w:numPr>
      </w:pPr>
      <w:r>
        <w:t xml:space="preserve">Office 365 </w:t>
      </w:r>
      <w:r w:rsidR="00F71D55" w:rsidRPr="00F71D55">
        <w:t>Connector</w:t>
      </w:r>
    </w:p>
    <w:p w:rsidR="009C5915" w:rsidRDefault="009C5915" w:rsidP="009C5915">
      <w:pPr>
        <w:pStyle w:val="ListParagraph"/>
        <w:numPr>
          <w:ilvl w:val="1"/>
          <w:numId w:val="1"/>
        </w:numPr>
      </w:pPr>
      <w:r>
        <w:t xml:space="preserve">Twilio </w:t>
      </w:r>
      <w:r w:rsidR="00F71D55" w:rsidRPr="00F71D55">
        <w:t>Connector</w:t>
      </w:r>
    </w:p>
    <w:p w:rsidR="009C5915" w:rsidRDefault="009C5915" w:rsidP="009C5915">
      <w:pPr>
        <w:pStyle w:val="ListParagraph"/>
        <w:numPr>
          <w:ilvl w:val="1"/>
          <w:numId w:val="1"/>
        </w:numPr>
      </w:pPr>
      <w:r>
        <w:t xml:space="preserve">Cognitive Services </w:t>
      </w:r>
      <w:r w:rsidR="00F71D55" w:rsidRPr="00F71D55">
        <w:t>Connector</w:t>
      </w:r>
    </w:p>
    <w:p w:rsidR="009C5915" w:rsidRDefault="009C5915" w:rsidP="009C5915">
      <w:pPr>
        <w:pStyle w:val="ListParagraph"/>
        <w:numPr>
          <w:ilvl w:val="1"/>
          <w:numId w:val="1"/>
        </w:numPr>
      </w:pPr>
      <w:r>
        <w:t xml:space="preserve">Azure Storage </w:t>
      </w:r>
      <w:r w:rsidR="00F71D55" w:rsidRPr="00F71D55">
        <w:t>Connector</w:t>
      </w:r>
    </w:p>
    <w:p w:rsidR="00E84C33" w:rsidRDefault="00E84C33" w:rsidP="00E84C33">
      <w:pPr>
        <w:pStyle w:val="ListParagraph"/>
        <w:numPr>
          <w:ilvl w:val="0"/>
          <w:numId w:val="1"/>
        </w:numPr>
      </w:pPr>
      <w:r>
        <w:t>Windows Azure Functions</w:t>
      </w:r>
    </w:p>
    <w:p w:rsidR="00E304A8" w:rsidRDefault="00E304A8" w:rsidP="00E304A8">
      <w:pPr>
        <w:pStyle w:val="ListParagraph"/>
        <w:numPr>
          <w:ilvl w:val="1"/>
          <w:numId w:val="1"/>
        </w:numPr>
      </w:pPr>
      <w:r>
        <w:t>This is used to clean the HTML from the body of the email</w:t>
      </w:r>
    </w:p>
    <w:p w:rsidR="00E84C33" w:rsidRDefault="00E84C33" w:rsidP="00E84C33">
      <w:pPr>
        <w:pStyle w:val="ListParagraph"/>
        <w:numPr>
          <w:ilvl w:val="0"/>
          <w:numId w:val="1"/>
        </w:numPr>
      </w:pPr>
      <w:r>
        <w:t>Windows Azure Storage Accounts</w:t>
      </w:r>
    </w:p>
    <w:p w:rsidR="00E304A8" w:rsidRDefault="00E304A8" w:rsidP="00E304A8">
      <w:pPr>
        <w:pStyle w:val="ListParagraph"/>
        <w:numPr>
          <w:ilvl w:val="1"/>
          <w:numId w:val="1"/>
        </w:numPr>
      </w:pPr>
      <w:r>
        <w:t>This is used to store the attachments for later processing</w:t>
      </w:r>
    </w:p>
    <w:p w:rsidR="00E84C33" w:rsidRDefault="00E84C33" w:rsidP="00E84C33">
      <w:pPr>
        <w:pStyle w:val="ListParagraph"/>
        <w:numPr>
          <w:ilvl w:val="0"/>
          <w:numId w:val="1"/>
        </w:numPr>
      </w:pPr>
      <w:r>
        <w:t>Windows Acount Cognitive Services</w:t>
      </w:r>
    </w:p>
    <w:p w:rsidR="00910B91" w:rsidRDefault="001B3043" w:rsidP="00910B91">
      <w:pPr>
        <w:pStyle w:val="ListParagraph"/>
        <w:numPr>
          <w:ilvl w:val="1"/>
          <w:numId w:val="1"/>
        </w:numPr>
      </w:pPr>
      <w:r>
        <w:t xml:space="preserve">Test </w:t>
      </w:r>
      <w:r w:rsidR="00E84C33">
        <w:t xml:space="preserve">Text Analytics here: </w:t>
      </w:r>
      <w:hyperlink r:id="rId8" w:history="1">
        <w:r w:rsidR="00E84C33" w:rsidRPr="00A171B7">
          <w:rPr>
            <w:rStyle w:val="Hyperlink"/>
          </w:rPr>
          <w:t>https://text-analytics-demo.azurewebsites.net/</w:t>
        </w:r>
      </w:hyperlink>
      <w:r w:rsidR="00E84C33">
        <w:t xml:space="preserve"> </w:t>
      </w:r>
    </w:p>
    <w:p w:rsidR="00910B91" w:rsidRDefault="00910B91" w:rsidP="00910B91"/>
    <w:p w:rsidR="00F16094" w:rsidRDefault="00F16094" w:rsidP="00E84C33">
      <w:pPr>
        <w:pStyle w:val="Heading1"/>
      </w:pPr>
      <w:bookmarkStart w:id="4" w:name="_Toc478150218"/>
      <w:r>
        <w:lastRenderedPageBreak/>
        <w:t>General Considerations</w:t>
      </w:r>
      <w:bookmarkEnd w:id="4"/>
    </w:p>
    <w:p w:rsidR="006D5166" w:rsidRDefault="00CB03ED" w:rsidP="00F16094">
      <w:r>
        <w:t>When setting up the first part of this lab, the Cognitive Service, you will create a Resource Group inside a Region.  For simplicity, ensure you use the same Resource Group</w:t>
      </w:r>
      <w:r w:rsidR="00425439">
        <w:t xml:space="preserve"> throughout the lab</w:t>
      </w:r>
      <w:r>
        <w:t>.  Try to keep as many items as possible in the same Region.  Not all components are available in all regions.</w:t>
      </w:r>
      <w:r w:rsidR="00425439">
        <w:t xml:space="preserve">  When done, ensure to delete the Resource Group and all included resources as no all items are free of cost.</w:t>
      </w:r>
    </w:p>
    <w:p w:rsidR="00F16094" w:rsidRDefault="009C5915" w:rsidP="00F16094">
      <w:r>
        <w:t>At the end of this lab you will have a Logic App that looks like this:</w:t>
      </w:r>
    </w:p>
    <w:p w:rsidR="009C5915" w:rsidRPr="00F16094" w:rsidRDefault="009C5915" w:rsidP="00F16094">
      <w:r>
        <w:rPr>
          <w:noProof/>
        </w:rPr>
        <w:drawing>
          <wp:inline distT="0" distB="0" distL="0" distR="0" wp14:anchorId="43795B2D" wp14:editId="66960C70">
            <wp:extent cx="5183594" cy="6692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7415" cy="6697086"/>
                    </a:xfrm>
                    <a:prstGeom prst="rect">
                      <a:avLst/>
                    </a:prstGeom>
                  </pic:spPr>
                </pic:pic>
              </a:graphicData>
            </a:graphic>
          </wp:inline>
        </w:drawing>
      </w:r>
    </w:p>
    <w:p w:rsidR="00E84C33" w:rsidRPr="00910B91" w:rsidRDefault="00E84C33" w:rsidP="00E84C33">
      <w:pPr>
        <w:pStyle w:val="Heading1"/>
      </w:pPr>
      <w:bookmarkStart w:id="5" w:name="_Toc478150219"/>
      <w:r>
        <w:lastRenderedPageBreak/>
        <w:t>Setting Up Cognitive Services</w:t>
      </w:r>
      <w:bookmarkEnd w:id="5"/>
    </w:p>
    <w:p w:rsidR="006D5166" w:rsidRDefault="006D5166" w:rsidP="006D5166">
      <w:r>
        <w:t xml:space="preserve">In this section, you will create the Cognitive Service to do the sentiment analysis of the emails.  </w:t>
      </w:r>
    </w:p>
    <w:p w:rsidR="006D5166" w:rsidRDefault="006D5166" w:rsidP="006D5166">
      <w:pPr>
        <w:pStyle w:val="ListParagraph"/>
        <w:numPr>
          <w:ilvl w:val="0"/>
          <w:numId w:val="3"/>
        </w:numPr>
      </w:pPr>
      <w:r>
        <w:t xml:space="preserve">Log into the Windows Azure Portal, click on the green plus on the left to create a new item, and search for </w:t>
      </w:r>
      <w:r w:rsidRPr="006D5166">
        <w:rPr>
          <w:b/>
        </w:rPr>
        <w:t>Cognitive Services</w:t>
      </w:r>
      <w:r>
        <w:rPr>
          <w:b/>
        </w:rPr>
        <w:t xml:space="preserve"> APIs</w:t>
      </w:r>
      <w:r>
        <w:t xml:space="preserve">.  Select </w:t>
      </w:r>
      <w:r w:rsidRPr="006D5166">
        <w:t>Cognitive Services APIs</w:t>
      </w:r>
      <w:r>
        <w:t xml:space="preserve"> and click </w:t>
      </w:r>
      <w:r w:rsidRPr="006D5166">
        <w:rPr>
          <w:b/>
        </w:rPr>
        <w:t>Create</w:t>
      </w:r>
      <w:r>
        <w:t xml:space="preserve"> in the bottom right.</w:t>
      </w:r>
      <w:r w:rsidR="00425439">
        <w:br/>
      </w:r>
    </w:p>
    <w:p w:rsidR="006D5166" w:rsidRDefault="006D5166" w:rsidP="006D5166">
      <w:pPr>
        <w:pStyle w:val="ListParagraph"/>
      </w:pPr>
      <w:r>
        <w:rPr>
          <w:noProof/>
        </w:rPr>
        <w:drawing>
          <wp:inline distT="0" distB="0" distL="0" distR="0" wp14:anchorId="6731EBBB" wp14:editId="3552443E">
            <wp:extent cx="5216487" cy="134201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4605" cy="1362116"/>
                    </a:xfrm>
                    <a:prstGeom prst="rect">
                      <a:avLst/>
                    </a:prstGeom>
                  </pic:spPr>
                </pic:pic>
              </a:graphicData>
            </a:graphic>
          </wp:inline>
        </w:drawing>
      </w:r>
    </w:p>
    <w:p w:rsidR="00C41E5A" w:rsidRDefault="00C41E5A" w:rsidP="006D5166">
      <w:pPr>
        <w:pStyle w:val="ListParagraph"/>
      </w:pPr>
    </w:p>
    <w:p w:rsidR="006D5166" w:rsidRDefault="006D5166" w:rsidP="006D5166">
      <w:pPr>
        <w:pStyle w:val="ListParagraph"/>
        <w:numPr>
          <w:ilvl w:val="0"/>
          <w:numId w:val="3"/>
        </w:numPr>
      </w:pPr>
      <w:r>
        <w:t>Configure the service by setting the following values:</w:t>
      </w:r>
    </w:p>
    <w:tbl>
      <w:tblPr>
        <w:tblStyle w:val="TableGrid"/>
        <w:tblW w:w="0" w:type="auto"/>
        <w:tblInd w:w="720" w:type="dxa"/>
        <w:tblLook w:val="04A0" w:firstRow="1" w:lastRow="0" w:firstColumn="1" w:lastColumn="0" w:noHBand="0" w:noVBand="1"/>
      </w:tblPr>
      <w:tblGrid>
        <w:gridCol w:w="4206"/>
        <w:gridCol w:w="4424"/>
      </w:tblGrid>
      <w:tr w:rsidR="00C41E5A" w:rsidTr="00C41E5A">
        <w:tc>
          <w:tcPr>
            <w:tcW w:w="4675" w:type="dxa"/>
          </w:tcPr>
          <w:p w:rsidR="00C41E5A" w:rsidRDefault="00C41E5A" w:rsidP="00C41E5A"/>
          <w:p w:rsidR="00C41E5A" w:rsidRPr="00E304A8" w:rsidRDefault="00C41E5A" w:rsidP="000F5F90">
            <w:pPr>
              <w:pStyle w:val="ListParagraph"/>
              <w:numPr>
                <w:ilvl w:val="0"/>
                <w:numId w:val="8"/>
              </w:numPr>
              <w:spacing w:line="360" w:lineRule="auto"/>
            </w:pPr>
            <w:r>
              <w:t xml:space="preserve">Account name: </w:t>
            </w:r>
            <w:r w:rsidRPr="005E46DD">
              <w:rPr>
                <w:b/>
              </w:rPr>
              <w:t>Bootcampdemo</w:t>
            </w:r>
          </w:p>
          <w:p w:rsidR="00C41E5A" w:rsidRPr="005E46DD" w:rsidRDefault="00C41E5A" w:rsidP="000F5F90">
            <w:pPr>
              <w:pStyle w:val="ListParagraph"/>
              <w:numPr>
                <w:ilvl w:val="0"/>
                <w:numId w:val="8"/>
              </w:numPr>
              <w:spacing w:line="360" w:lineRule="auto"/>
              <w:rPr>
                <w:b/>
              </w:rPr>
            </w:pPr>
            <w:r w:rsidRPr="00E304A8">
              <w:t>S</w:t>
            </w:r>
            <w:r>
              <w:t xml:space="preserve">ubscription: </w:t>
            </w:r>
            <w:r w:rsidRPr="005E46DD">
              <w:rPr>
                <w:b/>
                <w:i/>
              </w:rPr>
              <w:t>Select your subscription</w:t>
            </w:r>
          </w:p>
          <w:p w:rsidR="00C41E5A" w:rsidRPr="005E46DD" w:rsidRDefault="00C41E5A" w:rsidP="000F5F90">
            <w:pPr>
              <w:pStyle w:val="ListParagraph"/>
              <w:numPr>
                <w:ilvl w:val="0"/>
                <w:numId w:val="8"/>
              </w:numPr>
              <w:spacing w:line="360" w:lineRule="auto"/>
              <w:rPr>
                <w:b/>
              </w:rPr>
            </w:pPr>
            <w:r w:rsidRPr="00C41E5A">
              <w:t>A</w:t>
            </w:r>
            <w:r>
              <w:t xml:space="preserve">PI type: </w:t>
            </w:r>
            <w:r w:rsidRPr="005E46DD">
              <w:rPr>
                <w:b/>
              </w:rPr>
              <w:t>Text Analytics API (preview)</w:t>
            </w:r>
          </w:p>
          <w:p w:rsidR="00C41E5A" w:rsidRDefault="00C41E5A" w:rsidP="000F5F90">
            <w:pPr>
              <w:pStyle w:val="ListParagraph"/>
              <w:numPr>
                <w:ilvl w:val="0"/>
                <w:numId w:val="8"/>
              </w:numPr>
              <w:spacing w:line="360" w:lineRule="auto"/>
            </w:pPr>
            <w:r>
              <w:t xml:space="preserve">Location: </w:t>
            </w:r>
            <w:r w:rsidRPr="005E46DD">
              <w:rPr>
                <w:b/>
              </w:rPr>
              <w:t>West US</w:t>
            </w:r>
          </w:p>
          <w:p w:rsidR="00C41E5A" w:rsidRDefault="00C41E5A" w:rsidP="000F5F90">
            <w:pPr>
              <w:pStyle w:val="ListParagraph"/>
              <w:numPr>
                <w:ilvl w:val="0"/>
                <w:numId w:val="8"/>
              </w:numPr>
              <w:spacing w:line="360" w:lineRule="auto"/>
            </w:pPr>
            <w:r>
              <w:t xml:space="preserve">Pricing tier: </w:t>
            </w:r>
            <w:r w:rsidRPr="005E46DD">
              <w:rPr>
                <w:b/>
              </w:rPr>
              <w:t>F0</w:t>
            </w:r>
            <w:r w:rsidRPr="00CB03ED">
              <w:t xml:space="preserve"> (if you can select it)</w:t>
            </w:r>
          </w:p>
          <w:p w:rsidR="00C41E5A" w:rsidRDefault="00C41E5A" w:rsidP="000F5F90">
            <w:pPr>
              <w:pStyle w:val="ListParagraph"/>
              <w:numPr>
                <w:ilvl w:val="0"/>
                <w:numId w:val="8"/>
              </w:numPr>
              <w:spacing w:line="360" w:lineRule="auto"/>
            </w:pPr>
            <w:r>
              <w:t xml:space="preserve">Resource group: </w:t>
            </w:r>
            <w:r w:rsidRPr="005E46DD">
              <w:rPr>
                <w:b/>
              </w:rPr>
              <w:t>NYC-Bootcamp</w:t>
            </w:r>
          </w:p>
          <w:p w:rsidR="00C41E5A" w:rsidRPr="00CB03ED" w:rsidRDefault="00C41E5A" w:rsidP="000F5F90">
            <w:pPr>
              <w:pStyle w:val="ListParagraph"/>
              <w:numPr>
                <w:ilvl w:val="0"/>
                <w:numId w:val="8"/>
              </w:numPr>
              <w:spacing w:line="360" w:lineRule="auto"/>
            </w:pPr>
            <w:r>
              <w:t xml:space="preserve">API Setting: </w:t>
            </w:r>
            <w:r w:rsidRPr="005E46DD">
              <w:rPr>
                <w:b/>
              </w:rPr>
              <w:t>Enable</w:t>
            </w:r>
            <w:r>
              <w:t xml:space="preserve"> and </w:t>
            </w:r>
            <w:r w:rsidRPr="005E46DD">
              <w:rPr>
                <w:b/>
              </w:rPr>
              <w:t>Save</w:t>
            </w:r>
          </w:p>
          <w:p w:rsidR="00C41E5A" w:rsidRDefault="00C41E5A" w:rsidP="000F5F90">
            <w:pPr>
              <w:pStyle w:val="ListParagraph"/>
              <w:numPr>
                <w:ilvl w:val="0"/>
                <w:numId w:val="8"/>
              </w:numPr>
              <w:spacing w:line="360" w:lineRule="auto"/>
            </w:pPr>
            <w:r>
              <w:t xml:space="preserve">Click </w:t>
            </w:r>
            <w:r w:rsidRPr="005E46DD">
              <w:rPr>
                <w:b/>
              </w:rPr>
              <w:t>Create</w:t>
            </w:r>
          </w:p>
          <w:p w:rsidR="00C41E5A" w:rsidRDefault="00C41E5A" w:rsidP="00C41E5A">
            <w:pPr>
              <w:pStyle w:val="ListParagraph"/>
              <w:ind w:left="0"/>
            </w:pPr>
          </w:p>
        </w:tc>
        <w:tc>
          <w:tcPr>
            <w:tcW w:w="4675" w:type="dxa"/>
          </w:tcPr>
          <w:p w:rsidR="00C41E5A" w:rsidRDefault="00C41E5A" w:rsidP="00C41E5A">
            <w:pPr>
              <w:pStyle w:val="ListParagraph"/>
              <w:ind w:left="0"/>
              <w:jc w:val="center"/>
            </w:pPr>
            <w:r>
              <w:rPr>
                <w:noProof/>
              </w:rPr>
              <w:drawing>
                <wp:inline distT="0" distB="0" distL="0" distR="0" wp14:anchorId="64D35FE0" wp14:editId="1C120E83">
                  <wp:extent cx="1981200" cy="378712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4985" cy="3813471"/>
                          </a:xfrm>
                          <a:prstGeom prst="rect">
                            <a:avLst/>
                          </a:prstGeom>
                        </pic:spPr>
                      </pic:pic>
                    </a:graphicData>
                  </a:graphic>
                </wp:inline>
              </w:drawing>
            </w:r>
          </w:p>
        </w:tc>
      </w:tr>
    </w:tbl>
    <w:p w:rsidR="00C41E5A" w:rsidRDefault="00C41E5A" w:rsidP="00C41E5A">
      <w:pPr>
        <w:pStyle w:val="ListParagraph"/>
      </w:pPr>
    </w:p>
    <w:p w:rsidR="008D45AB" w:rsidRDefault="008D45AB" w:rsidP="008D45AB">
      <w:pPr>
        <w:pStyle w:val="ListParagraph"/>
        <w:numPr>
          <w:ilvl w:val="0"/>
          <w:numId w:val="3"/>
        </w:numPr>
      </w:pPr>
      <w:r>
        <w:t>Navigate back into the newly created Cognitive Service</w:t>
      </w:r>
      <w:r w:rsidRPr="006D5166">
        <w:t xml:space="preserve"> </w:t>
      </w:r>
      <w:r>
        <w:t xml:space="preserve">by going to </w:t>
      </w:r>
      <w:r w:rsidRPr="006D5166">
        <w:t xml:space="preserve">Cognitive Services </w:t>
      </w:r>
      <w:r>
        <w:t xml:space="preserve">inside the Azure Portal.  Click on the newly created cognitive Service: </w:t>
      </w:r>
      <w:r w:rsidRPr="005E46DD">
        <w:rPr>
          <w:b/>
        </w:rPr>
        <w:t>Bootcampdemo</w:t>
      </w:r>
      <w:r>
        <w:t>.</w:t>
      </w:r>
    </w:p>
    <w:p w:rsidR="008D45AB" w:rsidRDefault="008D45AB" w:rsidP="008D45AB">
      <w:pPr>
        <w:pStyle w:val="ListParagraph"/>
        <w:numPr>
          <w:ilvl w:val="0"/>
          <w:numId w:val="3"/>
        </w:numPr>
      </w:pPr>
      <w:r>
        <w:lastRenderedPageBreak/>
        <w:t xml:space="preserve">Click on </w:t>
      </w:r>
      <w:r w:rsidRPr="008D45AB">
        <w:rPr>
          <w:b/>
        </w:rPr>
        <w:t>Keys</w:t>
      </w:r>
      <w:r>
        <w:t xml:space="preserve">.  Copy </w:t>
      </w:r>
      <w:r w:rsidRPr="00425439">
        <w:rPr>
          <w:b/>
        </w:rPr>
        <w:t>Key 1</w:t>
      </w:r>
      <w:r>
        <w:t xml:space="preserve"> to notepad for use later inside the Logic App.</w:t>
      </w:r>
      <w:r>
        <w:br/>
      </w:r>
      <w:r>
        <w:br/>
      </w:r>
      <w:r>
        <w:rPr>
          <w:noProof/>
        </w:rPr>
        <w:drawing>
          <wp:inline distT="0" distB="0" distL="0" distR="0" wp14:anchorId="2F461664" wp14:editId="66F23397">
            <wp:extent cx="3334871" cy="26718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2056" cy="2677572"/>
                    </a:xfrm>
                    <a:prstGeom prst="rect">
                      <a:avLst/>
                    </a:prstGeom>
                  </pic:spPr>
                </pic:pic>
              </a:graphicData>
            </a:graphic>
          </wp:inline>
        </w:drawing>
      </w:r>
    </w:p>
    <w:p w:rsidR="00CB03ED" w:rsidRDefault="00CB03ED" w:rsidP="00CB03ED">
      <w:pPr>
        <w:pStyle w:val="ListParagraph"/>
        <w:ind w:left="1440"/>
      </w:pPr>
    </w:p>
    <w:p w:rsidR="00910B91" w:rsidRPr="00910B91" w:rsidRDefault="00910B91" w:rsidP="00910B91">
      <w:pPr>
        <w:pStyle w:val="Heading1"/>
      </w:pPr>
      <w:bookmarkStart w:id="6" w:name="_Toc478150220"/>
      <w:r>
        <w:t>Setting Up Azure Storage</w:t>
      </w:r>
      <w:bookmarkEnd w:id="6"/>
    </w:p>
    <w:p w:rsidR="00385A01" w:rsidRDefault="00385A01" w:rsidP="00910B91">
      <w:r>
        <w:t xml:space="preserve">Azure Storage will be used to store email attachments.  In future work, we </w:t>
      </w:r>
      <w:r w:rsidR="006F78EE">
        <w:t>will want to review and possibly</w:t>
      </w:r>
      <w:r>
        <w:t xml:space="preserve"> convert </w:t>
      </w:r>
      <w:r w:rsidR="008C1A07">
        <w:t>attachments</w:t>
      </w:r>
      <w:r>
        <w:t xml:space="preserve"> to text</w:t>
      </w:r>
      <w:r w:rsidR="006F78EE">
        <w:t xml:space="preserve"> for analysis</w:t>
      </w:r>
      <w:r>
        <w:t xml:space="preserve">.  </w:t>
      </w:r>
    </w:p>
    <w:p w:rsidR="00910B91" w:rsidRDefault="004734DA" w:rsidP="00910B91">
      <w:r>
        <w:t xml:space="preserve">Note: </w:t>
      </w:r>
      <w:r w:rsidR="007D6A26">
        <w:t>When using storage accounts with Function they must be of type General Purpose.  All other types are not supported.</w:t>
      </w:r>
    </w:p>
    <w:p w:rsidR="008C1A07" w:rsidRDefault="008C1A07" w:rsidP="008C1A07">
      <w:pPr>
        <w:pStyle w:val="ListParagraph"/>
        <w:numPr>
          <w:ilvl w:val="0"/>
          <w:numId w:val="4"/>
        </w:numPr>
      </w:pPr>
      <w:r>
        <w:t xml:space="preserve">Log into the Windows Azure Portal, click on the green plus on the left to create a new item, and search for </w:t>
      </w:r>
      <w:r>
        <w:rPr>
          <w:b/>
        </w:rPr>
        <w:t>Storage account</w:t>
      </w:r>
      <w:r>
        <w:t xml:space="preserve">.  Select Storage account and click </w:t>
      </w:r>
      <w:r w:rsidRPr="006D5166">
        <w:rPr>
          <w:b/>
        </w:rPr>
        <w:t>Create</w:t>
      </w:r>
      <w:r>
        <w:t xml:space="preserve"> in the bottom right.</w:t>
      </w:r>
      <w:r w:rsidR="00225983">
        <w:br/>
      </w:r>
    </w:p>
    <w:p w:rsidR="005E46DD" w:rsidRDefault="005E46DD" w:rsidP="005E46DD">
      <w:pPr>
        <w:pStyle w:val="ListParagraph"/>
      </w:pPr>
      <w:r>
        <w:rPr>
          <w:noProof/>
        </w:rPr>
        <w:drawing>
          <wp:inline distT="0" distB="0" distL="0" distR="0" wp14:anchorId="1AAA1235" wp14:editId="0989345A">
            <wp:extent cx="5215286" cy="15478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7311" cy="1551439"/>
                    </a:xfrm>
                    <a:prstGeom prst="rect">
                      <a:avLst/>
                    </a:prstGeom>
                  </pic:spPr>
                </pic:pic>
              </a:graphicData>
            </a:graphic>
          </wp:inline>
        </w:drawing>
      </w:r>
    </w:p>
    <w:p w:rsidR="005E46DD" w:rsidRDefault="005E46DD" w:rsidP="005E46DD">
      <w:pPr>
        <w:pStyle w:val="ListParagraph"/>
      </w:pPr>
    </w:p>
    <w:p w:rsidR="005E46DD" w:rsidRDefault="005E46DD" w:rsidP="005E46DD">
      <w:pPr>
        <w:pStyle w:val="ListParagraph"/>
        <w:numPr>
          <w:ilvl w:val="0"/>
          <w:numId w:val="4"/>
        </w:numPr>
      </w:pPr>
      <w:r>
        <w:t>Configure the storage account with the following settings:</w:t>
      </w:r>
      <w:r>
        <w:br/>
      </w:r>
    </w:p>
    <w:tbl>
      <w:tblPr>
        <w:tblStyle w:val="TableGrid"/>
        <w:tblW w:w="0" w:type="auto"/>
        <w:tblInd w:w="360" w:type="dxa"/>
        <w:tblLook w:val="04A0" w:firstRow="1" w:lastRow="0" w:firstColumn="1" w:lastColumn="0" w:noHBand="0" w:noVBand="1"/>
      </w:tblPr>
      <w:tblGrid>
        <w:gridCol w:w="4439"/>
        <w:gridCol w:w="4551"/>
      </w:tblGrid>
      <w:tr w:rsidR="005E46DD" w:rsidTr="004C4C46">
        <w:tc>
          <w:tcPr>
            <w:tcW w:w="4675" w:type="dxa"/>
          </w:tcPr>
          <w:p w:rsidR="005E46DD" w:rsidRPr="00C41E5A" w:rsidRDefault="005E46DD" w:rsidP="000F5F90">
            <w:pPr>
              <w:pStyle w:val="ListParagraph"/>
              <w:numPr>
                <w:ilvl w:val="0"/>
                <w:numId w:val="9"/>
              </w:numPr>
              <w:spacing w:line="360" w:lineRule="auto"/>
              <w:rPr>
                <w:b/>
              </w:rPr>
            </w:pPr>
            <w:r>
              <w:lastRenderedPageBreak/>
              <w:t xml:space="preserve">Name: </w:t>
            </w:r>
            <w:proofErr w:type="spellStart"/>
            <w:r w:rsidRPr="00C41E5A">
              <w:rPr>
                <w:b/>
              </w:rPr>
              <w:t>nycbt</w:t>
            </w:r>
            <w:proofErr w:type="spellEnd"/>
            <w:r w:rsidRPr="00C41E5A">
              <w:rPr>
                <w:b/>
              </w:rPr>
              <w:t xml:space="preserve">&lt;Your Initials&gt; </w:t>
            </w:r>
            <w:r w:rsidRPr="008C1A07">
              <w:t xml:space="preserve"> (</w:t>
            </w:r>
            <w:r>
              <w:t>Note this needs to be globally unique)</w:t>
            </w:r>
          </w:p>
          <w:p w:rsidR="005E46DD" w:rsidRPr="00C41E5A" w:rsidRDefault="005E46DD" w:rsidP="000F5F90">
            <w:pPr>
              <w:pStyle w:val="ListParagraph"/>
              <w:numPr>
                <w:ilvl w:val="0"/>
                <w:numId w:val="9"/>
              </w:numPr>
              <w:spacing w:line="360" w:lineRule="auto"/>
              <w:rPr>
                <w:b/>
              </w:rPr>
            </w:pPr>
            <w:r>
              <w:t xml:space="preserve">Deployment model: </w:t>
            </w:r>
            <w:r w:rsidRPr="00C41E5A">
              <w:rPr>
                <w:b/>
              </w:rPr>
              <w:t>Resource manager</w:t>
            </w:r>
          </w:p>
          <w:p w:rsidR="005E46DD" w:rsidRPr="00C41E5A" w:rsidRDefault="005E46DD" w:rsidP="000F5F90">
            <w:pPr>
              <w:pStyle w:val="ListParagraph"/>
              <w:numPr>
                <w:ilvl w:val="0"/>
                <w:numId w:val="9"/>
              </w:numPr>
              <w:spacing w:line="360" w:lineRule="auto"/>
              <w:rPr>
                <w:b/>
              </w:rPr>
            </w:pPr>
            <w:r>
              <w:t xml:space="preserve">Account kind: </w:t>
            </w:r>
            <w:r w:rsidRPr="00C41E5A">
              <w:rPr>
                <w:b/>
              </w:rPr>
              <w:t>General purpose</w:t>
            </w:r>
          </w:p>
          <w:p w:rsidR="005E46DD" w:rsidRPr="00C41E5A" w:rsidRDefault="005E46DD" w:rsidP="000F5F90">
            <w:pPr>
              <w:pStyle w:val="ListParagraph"/>
              <w:numPr>
                <w:ilvl w:val="0"/>
                <w:numId w:val="9"/>
              </w:numPr>
              <w:spacing w:line="360" w:lineRule="auto"/>
              <w:rPr>
                <w:b/>
              </w:rPr>
            </w:pPr>
            <w:r>
              <w:t xml:space="preserve">Performance: </w:t>
            </w:r>
            <w:r w:rsidRPr="00C41E5A">
              <w:rPr>
                <w:b/>
              </w:rPr>
              <w:t>Standard</w:t>
            </w:r>
          </w:p>
          <w:p w:rsidR="005E46DD" w:rsidRPr="00C41E5A" w:rsidRDefault="005E46DD" w:rsidP="000F5F90">
            <w:pPr>
              <w:pStyle w:val="ListParagraph"/>
              <w:numPr>
                <w:ilvl w:val="0"/>
                <w:numId w:val="9"/>
              </w:numPr>
              <w:spacing w:line="360" w:lineRule="auto"/>
              <w:rPr>
                <w:b/>
              </w:rPr>
            </w:pPr>
            <w:r>
              <w:t xml:space="preserve">Replication: </w:t>
            </w:r>
            <w:r w:rsidRPr="00C41E5A">
              <w:rPr>
                <w:b/>
              </w:rPr>
              <w:t>Locally-redundant storage (LRS)</w:t>
            </w:r>
          </w:p>
          <w:p w:rsidR="005E46DD" w:rsidRPr="00C41E5A" w:rsidRDefault="005E46DD" w:rsidP="000F5F90">
            <w:pPr>
              <w:pStyle w:val="ListParagraph"/>
              <w:numPr>
                <w:ilvl w:val="0"/>
                <w:numId w:val="9"/>
              </w:numPr>
              <w:spacing w:line="360" w:lineRule="auto"/>
              <w:rPr>
                <w:b/>
              </w:rPr>
            </w:pPr>
            <w:r>
              <w:t xml:space="preserve">Storage service encryption: </w:t>
            </w:r>
            <w:r w:rsidRPr="00C41E5A">
              <w:rPr>
                <w:b/>
              </w:rPr>
              <w:t>Disabled</w:t>
            </w:r>
          </w:p>
          <w:p w:rsidR="005E46DD" w:rsidRPr="00C41E5A" w:rsidRDefault="005E46DD" w:rsidP="000F5F90">
            <w:pPr>
              <w:pStyle w:val="ListParagraph"/>
              <w:numPr>
                <w:ilvl w:val="0"/>
                <w:numId w:val="9"/>
              </w:numPr>
              <w:spacing w:line="360" w:lineRule="auto"/>
              <w:rPr>
                <w:b/>
              </w:rPr>
            </w:pPr>
            <w:r>
              <w:t xml:space="preserve">Subscription: </w:t>
            </w:r>
            <w:r w:rsidRPr="00C41E5A">
              <w:rPr>
                <w:b/>
                <w:i/>
              </w:rPr>
              <w:t>Select your subscription</w:t>
            </w:r>
          </w:p>
          <w:p w:rsidR="005E46DD" w:rsidRDefault="005E46DD" w:rsidP="000F5F90">
            <w:pPr>
              <w:pStyle w:val="ListParagraph"/>
              <w:numPr>
                <w:ilvl w:val="0"/>
                <w:numId w:val="9"/>
              </w:numPr>
              <w:spacing w:line="360" w:lineRule="auto"/>
            </w:pPr>
            <w:r>
              <w:t xml:space="preserve">Resource group: </w:t>
            </w:r>
            <w:r w:rsidRPr="00C41E5A">
              <w:rPr>
                <w:i/>
              </w:rPr>
              <w:t>Select resource group already created</w:t>
            </w:r>
            <w:r>
              <w:t xml:space="preserve"> (</w:t>
            </w:r>
            <w:r w:rsidRPr="00C41E5A">
              <w:rPr>
                <w:b/>
              </w:rPr>
              <w:t>NYC-Bootcamp)</w:t>
            </w:r>
          </w:p>
          <w:p w:rsidR="005E46DD" w:rsidRPr="00C41E5A" w:rsidRDefault="005E46DD" w:rsidP="000F5F90">
            <w:pPr>
              <w:pStyle w:val="ListParagraph"/>
              <w:numPr>
                <w:ilvl w:val="0"/>
                <w:numId w:val="9"/>
              </w:numPr>
              <w:spacing w:line="360" w:lineRule="auto"/>
            </w:pPr>
            <w:r>
              <w:t xml:space="preserve">Location: </w:t>
            </w:r>
            <w:r w:rsidRPr="00C41E5A">
              <w:rPr>
                <w:b/>
              </w:rPr>
              <w:t>East US 2</w:t>
            </w:r>
          </w:p>
          <w:p w:rsidR="005E46DD" w:rsidRDefault="005E46DD" w:rsidP="000F5F90">
            <w:pPr>
              <w:pStyle w:val="ListParagraph"/>
              <w:numPr>
                <w:ilvl w:val="0"/>
                <w:numId w:val="9"/>
              </w:numPr>
              <w:spacing w:line="360" w:lineRule="auto"/>
            </w:pPr>
            <w:r>
              <w:t xml:space="preserve">Click </w:t>
            </w:r>
            <w:r w:rsidRPr="00C41E5A">
              <w:rPr>
                <w:b/>
              </w:rPr>
              <w:t>Create</w:t>
            </w:r>
          </w:p>
        </w:tc>
        <w:tc>
          <w:tcPr>
            <w:tcW w:w="4675" w:type="dxa"/>
          </w:tcPr>
          <w:p w:rsidR="005E46DD" w:rsidRDefault="005E46DD" w:rsidP="004C4C46">
            <w:pPr>
              <w:jc w:val="center"/>
            </w:pPr>
            <w:r>
              <w:rPr>
                <w:noProof/>
              </w:rPr>
              <w:drawing>
                <wp:inline distT="0" distB="0" distL="0" distR="0" wp14:anchorId="2CD7610F" wp14:editId="5DB34188">
                  <wp:extent cx="1947779" cy="450589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6611" cy="4572596"/>
                          </a:xfrm>
                          <a:prstGeom prst="rect">
                            <a:avLst/>
                          </a:prstGeom>
                        </pic:spPr>
                      </pic:pic>
                    </a:graphicData>
                  </a:graphic>
                </wp:inline>
              </w:drawing>
            </w:r>
          </w:p>
        </w:tc>
      </w:tr>
    </w:tbl>
    <w:p w:rsidR="004734DA" w:rsidRDefault="004734DA" w:rsidP="004734DA">
      <w:pPr>
        <w:pStyle w:val="ListParagraph"/>
      </w:pPr>
    </w:p>
    <w:p w:rsidR="005E46DD" w:rsidRDefault="00EF3C55" w:rsidP="005E46DD">
      <w:pPr>
        <w:pStyle w:val="ListParagraph"/>
        <w:numPr>
          <w:ilvl w:val="0"/>
          <w:numId w:val="4"/>
        </w:numPr>
      </w:pPr>
      <w:r>
        <w:t xml:space="preserve">While we are at our storage account, lets set it up inside our storage explorer tool (this case using Microsoft Azure Storage Explorer).  </w:t>
      </w:r>
      <w:r>
        <w:br/>
      </w:r>
      <w:r w:rsidR="00E54F5C">
        <w:t>Navigate back into the newly created Storage account.</w:t>
      </w:r>
      <w:r w:rsidR="001D0711">
        <w:t xml:space="preserve">  Click on </w:t>
      </w:r>
      <w:r w:rsidR="001D0711" w:rsidRPr="001D0711">
        <w:rPr>
          <w:b/>
        </w:rPr>
        <w:t>Access Keys</w:t>
      </w:r>
      <w:r w:rsidR="001D0711">
        <w:t>.</w:t>
      </w:r>
    </w:p>
    <w:p w:rsidR="001D0711" w:rsidRDefault="007E0AAE" w:rsidP="001D0711">
      <w:pPr>
        <w:pStyle w:val="ListParagraph"/>
      </w:pPr>
      <w:r>
        <w:rPr>
          <w:noProof/>
        </w:rPr>
        <w:lastRenderedPageBreak/>
        <w:drawing>
          <wp:inline distT="0" distB="0" distL="0" distR="0" wp14:anchorId="708E09CC" wp14:editId="3754DB69">
            <wp:extent cx="4871900" cy="335463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8327" cy="3359062"/>
                    </a:xfrm>
                    <a:prstGeom prst="rect">
                      <a:avLst/>
                    </a:prstGeom>
                  </pic:spPr>
                </pic:pic>
              </a:graphicData>
            </a:graphic>
          </wp:inline>
        </w:drawing>
      </w:r>
    </w:p>
    <w:p w:rsidR="00EF3C55" w:rsidRDefault="00EF3C55" w:rsidP="001D0711">
      <w:pPr>
        <w:pStyle w:val="ListParagraph"/>
      </w:pPr>
    </w:p>
    <w:p w:rsidR="00EF3C55" w:rsidRDefault="00EF3C55" w:rsidP="001D0711">
      <w:pPr>
        <w:pStyle w:val="ListParagraph"/>
      </w:pPr>
      <w:r>
        <w:rPr>
          <w:noProof/>
        </w:rPr>
        <w:drawing>
          <wp:inline distT="0" distB="0" distL="0" distR="0" wp14:anchorId="3A7B34BD" wp14:editId="533BFAAC">
            <wp:extent cx="5195047" cy="1180541"/>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1568" cy="1184295"/>
                    </a:xfrm>
                    <a:prstGeom prst="rect">
                      <a:avLst/>
                    </a:prstGeom>
                  </pic:spPr>
                </pic:pic>
              </a:graphicData>
            </a:graphic>
          </wp:inline>
        </w:drawing>
      </w:r>
    </w:p>
    <w:p w:rsidR="007E0AAE" w:rsidRDefault="007E0AAE" w:rsidP="001D0711">
      <w:pPr>
        <w:pStyle w:val="ListParagraph"/>
      </w:pPr>
    </w:p>
    <w:p w:rsidR="005E46DD" w:rsidRDefault="00712D9F" w:rsidP="005E46DD">
      <w:pPr>
        <w:pStyle w:val="ListParagraph"/>
        <w:numPr>
          <w:ilvl w:val="0"/>
          <w:numId w:val="4"/>
        </w:numPr>
      </w:pPr>
      <w:r>
        <w:t xml:space="preserve">Copy and Paste the </w:t>
      </w:r>
      <w:r w:rsidRPr="00EF3C55">
        <w:rPr>
          <w:b/>
        </w:rPr>
        <w:t>Storage account name</w:t>
      </w:r>
      <w:r>
        <w:t xml:space="preserve"> and </w:t>
      </w:r>
      <w:r w:rsidRPr="00EF3C55">
        <w:rPr>
          <w:b/>
        </w:rPr>
        <w:t>key1</w:t>
      </w:r>
      <w:r>
        <w:t xml:space="preserve"> into Azure Storage Explorer</w:t>
      </w:r>
      <w:r w:rsidR="00EF3C55">
        <w:t xml:space="preserve"> by clicking on the green plug-in.  Select </w:t>
      </w:r>
      <w:r w:rsidR="00EF3C55" w:rsidRPr="00EF3C55">
        <w:rPr>
          <w:b/>
        </w:rPr>
        <w:t>Use a storage account name and key</w:t>
      </w:r>
      <w:r w:rsidR="00EF3C55">
        <w:t xml:space="preserve">.  Enter your Name and Key.  Click </w:t>
      </w:r>
      <w:r w:rsidR="00EF3C55" w:rsidRPr="00EF3C55">
        <w:rPr>
          <w:b/>
        </w:rPr>
        <w:t>Connect</w:t>
      </w:r>
      <w:r w:rsidR="00EF3C55">
        <w:t>.</w:t>
      </w:r>
    </w:p>
    <w:p w:rsidR="00EF3C55" w:rsidRDefault="00EF3C55" w:rsidP="00EF3C55">
      <w:pPr>
        <w:pStyle w:val="ListParagraph"/>
      </w:pPr>
      <w:r>
        <w:rPr>
          <w:noProof/>
        </w:rPr>
        <w:drawing>
          <wp:inline distT="0" distB="0" distL="0" distR="0" wp14:anchorId="0633E924" wp14:editId="0D9E1DB9">
            <wp:extent cx="2483224" cy="13189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83224" cy="1318958"/>
                    </a:xfrm>
                    <a:prstGeom prst="rect">
                      <a:avLst/>
                    </a:prstGeom>
                  </pic:spPr>
                </pic:pic>
              </a:graphicData>
            </a:graphic>
          </wp:inline>
        </w:drawing>
      </w:r>
    </w:p>
    <w:p w:rsidR="00EF3C55" w:rsidRDefault="00EF3C55" w:rsidP="00EF3C55">
      <w:pPr>
        <w:pStyle w:val="ListParagraph"/>
      </w:pPr>
      <w:r>
        <w:rPr>
          <w:noProof/>
        </w:rPr>
        <w:lastRenderedPageBreak/>
        <w:drawing>
          <wp:inline distT="0" distB="0" distL="0" distR="0" wp14:anchorId="0FA38B2B" wp14:editId="553D5C96">
            <wp:extent cx="3097306" cy="2695914"/>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0026" cy="2706985"/>
                    </a:xfrm>
                    <a:prstGeom prst="rect">
                      <a:avLst/>
                    </a:prstGeom>
                  </pic:spPr>
                </pic:pic>
              </a:graphicData>
            </a:graphic>
          </wp:inline>
        </w:drawing>
      </w:r>
    </w:p>
    <w:p w:rsidR="00EF3C55" w:rsidRDefault="00EF3C55" w:rsidP="00EF3C55">
      <w:pPr>
        <w:pStyle w:val="ListParagraph"/>
      </w:pPr>
    </w:p>
    <w:p w:rsidR="00EF3C55" w:rsidRDefault="00EF3C55" w:rsidP="00EF3C55">
      <w:pPr>
        <w:pStyle w:val="ListParagraph"/>
      </w:pPr>
      <w:r>
        <w:rPr>
          <w:noProof/>
        </w:rPr>
        <w:drawing>
          <wp:inline distT="0" distB="0" distL="0" distR="0" wp14:anchorId="759CF09D" wp14:editId="6CEDC910">
            <wp:extent cx="3105956" cy="2719593"/>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1396" cy="2759381"/>
                    </a:xfrm>
                    <a:prstGeom prst="rect">
                      <a:avLst/>
                    </a:prstGeom>
                  </pic:spPr>
                </pic:pic>
              </a:graphicData>
            </a:graphic>
          </wp:inline>
        </w:drawing>
      </w:r>
    </w:p>
    <w:p w:rsidR="00EF3C55" w:rsidRDefault="00EF3C55" w:rsidP="00EF3C55">
      <w:pPr>
        <w:pStyle w:val="ListParagraph"/>
      </w:pPr>
    </w:p>
    <w:p w:rsidR="00910B91" w:rsidRDefault="00EF3C55" w:rsidP="00910B91">
      <w:pPr>
        <w:pStyle w:val="ListParagraph"/>
        <w:numPr>
          <w:ilvl w:val="0"/>
          <w:numId w:val="4"/>
        </w:numPr>
      </w:pPr>
      <w:r>
        <w:t xml:space="preserve">Now let us create a Container to store the email attachments.  Back in our Azure Portal, click on </w:t>
      </w:r>
      <w:r w:rsidR="0046442B" w:rsidRPr="0046442B">
        <w:rPr>
          <w:b/>
        </w:rPr>
        <w:t>Overview</w:t>
      </w:r>
      <w:r w:rsidR="0046442B">
        <w:t xml:space="preserve"> for your storage account.  Under Services, click on </w:t>
      </w:r>
      <w:r w:rsidR="0046442B" w:rsidRPr="0046442B">
        <w:rPr>
          <w:b/>
        </w:rPr>
        <w:t>Blobs</w:t>
      </w:r>
      <w:r w:rsidR="0046442B">
        <w:t>.</w:t>
      </w:r>
    </w:p>
    <w:p w:rsidR="0046442B" w:rsidRDefault="0046442B" w:rsidP="0046442B">
      <w:pPr>
        <w:pStyle w:val="ListParagraph"/>
      </w:pPr>
      <w:r>
        <w:rPr>
          <w:noProof/>
        </w:rPr>
        <w:lastRenderedPageBreak/>
        <w:drawing>
          <wp:inline distT="0" distB="0" distL="0" distR="0" wp14:anchorId="3C18EAD9" wp14:editId="15734CB7">
            <wp:extent cx="4132729" cy="221118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5843" cy="2218203"/>
                    </a:xfrm>
                    <a:prstGeom prst="rect">
                      <a:avLst/>
                    </a:prstGeom>
                  </pic:spPr>
                </pic:pic>
              </a:graphicData>
            </a:graphic>
          </wp:inline>
        </w:drawing>
      </w:r>
    </w:p>
    <w:p w:rsidR="0046442B" w:rsidRDefault="0046442B" w:rsidP="0046442B">
      <w:pPr>
        <w:pStyle w:val="ListParagraph"/>
      </w:pPr>
    </w:p>
    <w:p w:rsidR="0046442B" w:rsidRDefault="0046442B" w:rsidP="00910B91">
      <w:pPr>
        <w:pStyle w:val="ListParagraph"/>
        <w:numPr>
          <w:ilvl w:val="0"/>
          <w:numId w:val="4"/>
        </w:numPr>
      </w:pPr>
      <w:r>
        <w:t xml:space="preserve">Click on the </w:t>
      </w:r>
      <w:r w:rsidRPr="0046442B">
        <w:rPr>
          <w:b/>
        </w:rPr>
        <w:t>+</w:t>
      </w:r>
      <w:r w:rsidR="008D45AB">
        <w:rPr>
          <w:b/>
        </w:rPr>
        <w:t xml:space="preserve"> </w:t>
      </w:r>
      <w:r w:rsidRPr="0046442B">
        <w:rPr>
          <w:b/>
        </w:rPr>
        <w:t>Container</w:t>
      </w:r>
      <w:r>
        <w:t xml:space="preserve">, name the container </w:t>
      </w:r>
      <w:r w:rsidRPr="0046442B">
        <w:rPr>
          <w:b/>
        </w:rPr>
        <w:t>attachments</w:t>
      </w:r>
      <w:r>
        <w:t xml:space="preserve"> and set Access type to </w:t>
      </w:r>
      <w:r w:rsidRPr="0046442B">
        <w:rPr>
          <w:b/>
        </w:rPr>
        <w:t>Container</w:t>
      </w:r>
      <w:r>
        <w:t xml:space="preserve">.  Click </w:t>
      </w:r>
      <w:r w:rsidRPr="0046442B">
        <w:rPr>
          <w:b/>
        </w:rPr>
        <w:t>Create</w:t>
      </w:r>
      <w:r>
        <w:t>.</w:t>
      </w:r>
      <w:r w:rsidR="004734DA">
        <w:br/>
      </w:r>
    </w:p>
    <w:p w:rsidR="009C5915" w:rsidRDefault="0046442B" w:rsidP="0046442B">
      <w:pPr>
        <w:pStyle w:val="ListParagraph"/>
      </w:pPr>
      <w:r>
        <w:rPr>
          <w:noProof/>
        </w:rPr>
        <w:drawing>
          <wp:inline distT="0" distB="0" distL="0" distR="0" wp14:anchorId="61A8C98F" wp14:editId="5F34EF49">
            <wp:extent cx="4912659" cy="1254932"/>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7610" cy="1266415"/>
                    </a:xfrm>
                    <a:prstGeom prst="rect">
                      <a:avLst/>
                    </a:prstGeom>
                  </pic:spPr>
                </pic:pic>
              </a:graphicData>
            </a:graphic>
          </wp:inline>
        </w:drawing>
      </w:r>
    </w:p>
    <w:p w:rsidR="009C5915" w:rsidRDefault="009C5915" w:rsidP="009C5915"/>
    <w:p w:rsidR="00CB34EF" w:rsidRDefault="00CB34EF" w:rsidP="009C5915">
      <w:pPr>
        <w:pStyle w:val="Heading1"/>
      </w:pPr>
      <w:bookmarkStart w:id="7" w:name="_Toc478150221"/>
      <w:r>
        <w:t>Creating the Function</w:t>
      </w:r>
      <w:bookmarkEnd w:id="7"/>
    </w:p>
    <w:p w:rsidR="00E304A8" w:rsidRDefault="00E304A8" w:rsidP="00E304A8">
      <w:r>
        <w:t>As part o</w:t>
      </w:r>
      <w:r w:rsidR="00871032">
        <w:t xml:space="preserve">f the solution, the email body needs to be cleaned of any HTML code so the sentiment analysis can be as accurate as possible.  This cleaning will be done inside an Azure Function.  </w:t>
      </w:r>
    </w:p>
    <w:p w:rsidR="00871032" w:rsidRDefault="00871032" w:rsidP="00871032">
      <w:pPr>
        <w:pStyle w:val="ListParagraph"/>
        <w:numPr>
          <w:ilvl w:val="0"/>
          <w:numId w:val="11"/>
        </w:numPr>
      </w:pPr>
      <w:r>
        <w:t xml:space="preserve">Log into the Windows Azure Portal, click on the green plus on the left to create a new item, and search for </w:t>
      </w:r>
      <w:r>
        <w:rPr>
          <w:b/>
        </w:rPr>
        <w:t>Function App</w:t>
      </w:r>
      <w:r>
        <w:t xml:space="preserve">.  Select Function App and click </w:t>
      </w:r>
      <w:r w:rsidRPr="006D5166">
        <w:rPr>
          <w:b/>
        </w:rPr>
        <w:t>Create</w:t>
      </w:r>
      <w:r>
        <w:t xml:space="preserve"> in the bottom right.</w:t>
      </w:r>
    </w:p>
    <w:p w:rsidR="004734DA" w:rsidRDefault="004734DA" w:rsidP="004734DA">
      <w:pPr>
        <w:pStyle w:val="ListParagraph"/>
      </w:pPr>
    </w:p>
    <w:p w:rsidR="008C4C5F" w:rsidRDefault="008C4C5F" w:rsidP="008C4C5F">
      <w:pPr>
        <w:pStyle w:val="ListParagraph"/>
      </w:pPr>
      <w:r>
        <w:rPr>
          <w:noProof/>
        </w:rPr>
        <w:drawing>
          <wp:inline distT="0" distB="0" distL="0" distR="0" wp14:anchorId="00ABB945" wp14:editId="76AD442E">
            <wp:extent cx="5432612" cy="14504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8335" cy="1459976"/>
                    </a:xfrm>
                    <a:prstGeom prst="rect">
                      <a:avLst/>
                    </a:prstGeom>
                  </pic:spPr>
                </pic:pic>
              </a:graphicData>
            </a:graphic>
          </wp:inline>
        </w:drawing>
      </w:r>
    </w:p>
    <w:p w:rsidR="008C4C5F" w:rsidRDefault="008C4C5F" w:rsidP="008C4C5F">
      <w:pPr>
        <w:pStyle w:val="ListParagraph"/>
      </w:pPr>
    </w:p>
    <w:p w:rsidR="00871032" w:rsidRDefault="00871032" w:rsidP="00871032">
      <w:pPr>
        <w:pStyle w:val="ListParagraph"/>
        <w:numPr>
          <w:ilvl w:val="0"/>
          <w:numId w:val="11"/>
        </w:numPr>
      </w:pPr>
      <w:r>
        <w:t xml:space="preserve">Configure the </w:t>
      </w:r>
      <w:r w:rsidR="000F5F90">
        <w:t>function app</w:t>
      </w:r>
      <w:r>
        <w:t xml:space="preserve"> with the following settings:</w:t>
      </w:r>
      <w:r>
        <w:br/>
      </w:r>
    </w:p>
    <w:tbl>
      <w:tblPr>
        <w:tblStyle w:val="TableGrid"/>
        <w:tblW w:w="0" w:type="auto"/>
        <w:tblInd w:w="360" w:type="dxa"/>
        <w:tblLook w:val="04A0" w:firstRow="1" w:lastRow="0" w:firstColumn="1" w:lastColumn="0" w:noHBand="0" w:noVBand="1"/>
      </w:tblPr>
      <w:tblGrid>
        <w:gridCol w:w="4402"/>
        <w:gridCol w:w="4588"/>
      </w:tblGrid>
      <w:tr w:rsidR="000F5F90" w:rsidTr="004C4C46">
        <w:tc>
          <w:tcPr>
            <w:tcW w:w="4675" w:type="dxa"/>
          </w:tcPr>
          <w:p w:rsidR="00871032" w:rsidRPr="00C41E5A" w:rsidRDefault="000F5F90" w:rsidP="000F5F90">
            <w:pPr>
              <w:pStyle w:val="ListParagraph"/>
              <w:numPr>
                <w:ilvl w:val="0"/>
                <w:numId w:val="13"/>
              </w:numPr>
              <w:spacing w:line="360" w:lineRule="auto"/>
              <w:rPr>
                <w:b/>
              </w:rPr>
            </w:pPr>
            <w:r>
              <w:lastRenderedPageBreak/>
              <w:t xml:space="preserve">App </w:t>
            </w:r>
            <w:r w:rsidR="00871032">
              <w:t xml:space="preserve">Name: </w:t>
            </w:r>
            <w:proofErr w:type="spellStart"/>
            <w:r w:rsidR="00871032" w:rsidRPr="00C41E5A">
              <w:rPr>
                <w:b/>
              </w:rPr>
              <w:t>nycbt</w:t>
            </w:r>
            <w:proofErr w:type="spellEnd"/>
            <w:r w:rsidR="00871032" w:rsidRPr="00C41E5A">
              <w:rPr>
                <w:b/>
              </w:rPr>
              <w:t xml:space="preserve">&lt;Your Initials&gt; </w:t>
            </w:r>
            <w:r w:rsidR="00871032" w:rsidRPr="008C1A07">
              <w:t xml:space="preserve"> (</w:t>
            </w:r>
            <w:r w:rsidR="00871032">
              <w:t>Note this needs to be globally unique)</w:t>
            </w:r>
          </w:p>
          <w:p w:rsidR="000F5F90" w:rsidRPr="00C41E5A" w:rsidRDefault="000F5F90" w:rsidP="000F5F90">
            <w:pPr>
              <w:pStyle w:val="ListParagraph"/>
              <w:numPr>
                <w:ilvl w:val="0"/>
                <w:numId w:val="13"/>
              </w:numPr>
              <w:spacing w:line="360" w:lineRule="auto"/>
              <w:rPr>
                <w:b/>
              </w:rPr>
            </w:pPr>
            <w:r>
              <w:t xml:space="preserve">Subscription: </w:t>
            </w:r>
            <w:r w:rsidRPr="000F5F90">
              <w:rPr>
                <w:i/>
              </w:rPr>
              <w:t>Select your subscription</w:t>
            </w:r>
          </w:p>
          <w:p w:rsidR="00871032" w:rsidRDefault="00871032" w:rsidP="000F5F90">
            <w:pPr>
              <w:pStyle w:val="ListParagraph"/>
              <w:numPr>
                <w:ilvl w:val="0"/>
                <w:numId w:val="13"/>
              </w:numPr>
              <w:spacing w:line="360" w:lineRule="auto"/>
            </w:pPr>
            <w:r>
              <w:t xml:space="preserve">Resource group: </w:t>
            </w:r>
            <w:r w:rsidRPr="00C41E5A">
              <w:rPr>
                <w:i/>
              </w:rPr>
              <w:t>Select resource group already created</w:t>
            </w:r>
            <w:r>
              <w:t xml:space="preserve"> (</w:t>
            </w:r>
            <w:r w:rsidRPr="00C41E5A">
              <w:rPr>
                <w:b/>
              </w:rPr>
              <w:t>NYC-Bootcamp)</w:t>
            </w:r>
          </w:p>
          <w:p w:rsidR="000F5F90" w:rsidRDefault="000F5F90" w:rsidP="000F5F90">
            <w:pPr>
              <w:pStyle w:val="ListParagraph"/>
              <w:numPr>
                <w:ilvl w:val="0"/>
                <w:numId w:val="13"/>
              </w:numPr>
              <w:spacing w:line="360" w:lineRule="auto"/>
            </w:pPr>
            <w:r>
              <w:t xml:space="preserve">Hosting Plan: </w:t>
            </w:r>
            <w:r w:rsidRPr="000F5F90">
              <w:rPr>
                <w:b/>
              </w:rPr>
              <w:t>Consumption Plan</w:t>
            </w:r>
          </w:p>
          <w:p w:rsidR="00871032" w:rsidRPr="000F5F90" w:rsidRDefault="00871032" w:rsidP="000F5F90">
            <w:pPr>
              <w:pStyle w:val="ListParagraph"/>
              <w:numPr>
                <w:ilvl w:val="0"/>
                <w:numId w:val="13"/>
              </w:numPr>
              <w:spacing w:line="360" w:lineRule="auto"/>
            </w:pPr>
            <w:r>
              <w:t xml:space="preserve">Location: </w:t>
            </w:r>
            <w:r w:rsidRPr="00C41E5A">
              <w:rPr>
                <w:b/>
              </w:rPr>
              <w:t>East US 2</w:t>
            </w:r>
          </w:p>
          <w:p w:rsidR="000F5F90" w:rsidRPr="000F5F90" w:rsidRDefault="000F5F90" w:rsidP="000F5F90">
            <w:pPr>
              <w:pStyle w:val="ListParagraph"/>
              <w:numPr>
                <w:ilvl w:val="0"/>
                <w:numId w:val="13"/>
              </w:numPr>
              <w:spacing w:line="360" w:lineRule="auto"/>
            </w:pPr>
            <w:r w:rsidRPr="000F5F90">
              <w:t>Storage Account</w:t>
            </w:r>
            <w:r>
              <w:t xml:space="preserve">: </w:t>
            </w:r>
            <w:r w:rsidRPr="000F5F90">
              <w:rPr>
                <w:i/>
              </w:rPr>
              <w:t>Use the default value</w:t>
            </w:r>
          </w:p>
          <w:p w:rsidR="00871032" w:rsidRDefault="00871032" w:rsidP="000F5F90">
            <w:pPr>
              <w:pStyle w:val="ListParagraph"/>
              <w:numPr>
                <w:ilvl w:val="0"/>
                <w:numId w:val="13"/>
              </w:numPr>
              <w:spacing w:line="360" w:lineRule="auto"/>
            </w:pPr>
            <w:r>
              <w:t xml:space="preserve">Click </w:t>
            </w:r>
            <w:r w:rsidRPr="00C41E5A">
              <w:rPr>
                <w:b/>
              </w:rPr>
              <w:t>Create</w:t>
            </w:r>
          </w:p>
        </w:tc>
        <w:tc>
          <w:tcPr>
            <w:tcW w:w="4675" w:type="dxa"/>
          </w:tcPr>
          <w:p w:rsidR="00871032" w:rsidRDefault="000F5F90" w:rsidP="004C4C46">
            <w:pPr>
              <w:jc w:val="center"/>
            </w:pPr>
            <w:r>
              <w:rPr>
                <w:noProof/>
              </w:rPr>
              <w:drawing>
                <wp:inline distT="0" distB="0" distL="0" distR="0" wp14:anchorId="2346B965" wp14:editId="5D4C553E">
                  <wp:extent cx="2290482" cy="384429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8104" cy="3873873"/>
                          </a:xfrm>
                          <a:prstGeom prst="rect">
                            <a:avLst/>
                          </a:prstGeom>
                        </pic:spPr>
                      </pic:pic>
                    </a:graphicData>
                  </a:graphic>
                </wp:inline>
              </w:drawing>
            </w:r>
          </w:p>
        </w:tc>
      </w:tr>
    </w:tbl>
    <w:p w:rsidR="00D43A57" w:rsidRDefault="00D43A57" w:rsidP="00D43A57">
      <w:pPr>
        <w:pStyle w:val="ListParagraph"/>
      </w:pPr>
    </w:p>
    <w:p w:rsidR="00871032" w:rsidRDefault="00754798" w:rsidP="00871032">
      <w:pPr>
        <w:pStyle w:val="ListParagraph"/>
        <w:numPr>
          <w:ilvl w:val="0"/>
          <w:numId w:val="11"/>
        </w:numPr>
      </w:pPr>
      <w:r>
        <w:t xml:space="preserve">Navigate back into the newly created Function App by going to App Services.  Click on the newly created function app: </w:t>
      </w:r>
      <w:proofErr w:type="spellStart"/>
      <w:r w:rsidRPr="00C41E5A">
        <w:rPr>
          <w:b/>
        </w:rPr>
        <w:t>nycbt</w:t>
      </w:r>
      <w:proofErr w:type="spellEnd"/>
      <w:r w:rsidRPr="00C41E5A">
        <w:rPr>
          <w:b/>
        </w:rPr>
        <w:t>&lt;Your Initials&gt;</w:t>
      </w:r>
      <w:r>
        <w:t>.</w:t>
      </w:r>
    </w:p>
    <w:p w:rsidR="00754798" w:rsidRDefault="00F85447" w:rsidP="00871032">
      <w:pPr>
        <w:pStyle w:val="ListParagraph"/>
        <w:numPr>
          <w:ilvl w:val="0"/>
          <w:numId w:val="11"/>
        </w:numPr>
      </w:pPr>
      <w:r>
        <w:t xml:space="preserve">Do not create the function using the main welcome screen.  Oddly, it do not let you set a custom name for the function.  </w:t>
      </w:r>
      <w:r>
        <w:br/>
      </w:r>
      <w:r w:rsidR="00754798">
        <w:t xml:space="preserve">Select </w:t>
      </w:r>
      <w:r w:rsidR="00754798" w:rsidRPr="00842AC8">
        <w:rPr>
          <w:b/>
        </w:rPr>
        <w:t>+New Function</w:t>
      </w:r>
      <w:r w:rsidR="00754798">
        <w:t xml:space="preserve"> on the left.  Change the language to </w:t>
      </w:r>
      <w:r w:rsidR="00754798" w:rsidRPr="00842AC8">
        <w:rPr>
          <w:b/>
        </w:rPr>
        <w:t>C#</w:t>
      </w:r>
      <w:r w:rsidR="00754798">
        <w:t xml:space="preserve">.  Select </w:t>
      </w:r>
      <w:proofErr w:type="spellStart"/>
      <w:r w:rsidR="00754798" w:rsidRPr="00842AC8">
        <w:rPr>
          <w:b/>
        </w:rPr>
        <w:t>HttpTrigger-CSharp</w:t>
      </w:r>
      <w:proofErr w:type="spellEnd"/>
      <w:r w:rsidR="00754798">
        <w:t xml:space="preserve">.  Name the function </w:t>
      </w:r>
      <w:proofErr w:type="spellStart"/>
      <w:r w:rsidR="00754798" w:rsidRPr="00754798">
        <w:rPr>
          <w:b/>
        </w:rPr>
        <w:t>RemoveHTML</w:t>
      </w:r>
      <w:proofErr w:type="spellEnd"/>
      <w:r w:rsidR="00754798">
        <w:t>.</w:t>
      </w:r>
      <w:r w:rsidR="004734DA">
        <w:br/>
      </w:r>
    </w:p>
    <w:p w:rsidR="00842AC8" w:rsidRDefault="00842AC8" w:rsidP="00842AC8">
      <w:pPr>
        <w:pStyle w:val="ListParagraph"/>
      </w:pPr>
      <w:r>
        <w:rPr>
          <w:noProof/>
        </w:rPr>
        <w:drawing>
          <wp:inline distT="0" distB="0" distL="0" distR="0" wp14:anchorId="77F32865" wp14:editId="7E43F41B">
            <wp:extent cx="4001037" cy="281867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12757" cy="2826936"/>
                    </a:xfrm>
                    <a:prstGeom prst="rect">
                      <a:avLst/>
                    </a:prstGeom>
                  </pic:spPr>
                </pic:pic>
              </a:graphicData>
            </a:graphic>
          </wp:inline>
        </w:drawing>
      </w:r>
    </w:p>
    <w:p w:rsidR="00842AC8" w:rsidRDefault="00842AC8" w:rsidP="00842AC8">
      <w:pPr>
        <w:pStyle w:val="ListParagraph"/>
      </w:pPr>
    </w:p>
    <w:p w:rsidR="00842AC8" w:rsidRDefault="00F85447" w:rsidP="00871032">
      <w:pPr>
        <w:pStyle w:val="ListParagraph"/>
        <w:numPr>
          <w:ilvl w:val="0"/>
          <w:numId w:val="11"/>
        </w:numPr>
      </w:pPr>
      <w:r>
        <w:t>Replace the existing code with the following (new lines are highlighted):</w:t>
      </w:r>
    </w:p>
    <w:p w:rsidR="00F85447" w:rsidRPr="00F85447" w:rsidRDefault="00F85447" w:rsidP="00F85447">
      <w:pPr>
        <w:spacing w:line="240" w:lineRule="auto"/>
        <w:ind w:left="720"/>
        <w:rPr>
          <w:sz w:val="10"/>
        </w:rPr>
      </w:pPr>
      <w:r w:rsidRPr="00F85447">
        <w:rPr>
          <w:sz w:val="10"/>
        </w:rPr>
        <w:t>using System.Net;</w:t>
      </w:r>
    </w:p>
    <w:p w:rsidR="00F85447" w:rsidRPr="00F85447" w:rsidRDefault="00F85447" w:rsidP="00F85447">
      <w:pPr>
        <w:spacing w:line="240" w:lineRule="auto"/>
        <w:ind w:left="720"/>
        <w:rPr>
          <w:sz w:val="10"/>
        </w:rPr>
      </w:pPr>
      <w:r w:rsidRPr="00F85447">
        <w:rPr>
          <w:sz w:val="10"/>
          <w:highlight w:val="yellow"/>
        </w:rPr>
        <w:t xml:space="preserve">using </w:t>
      </w:r>
      <w:proofErr w:type="spellStart"/>
      <w:r w:rsidRPr="00F85447">
        <w:rPr>
          <w:sz w:val="10"/>
          <w:highlight w:val="yellow"/>
        </w:rPr>
        <w:t>System.Text.RegularExpressions</w:t>
      </w:r>
      <w:proofErr w:type="spellEnd"/>
      <w:r w:rsidRPr="00F85447">
        <w:rPr>
          <w:sz w:val="10"/>
          <w:highlight w:val="yellow"/>
        </w:rPr>
        <w:t>;</w:t>
      </w:r>
    </w:p>
    <w:p w:rsidR="00F85447" w:rsidRPr="00F85447" w:rsidRDefault="00F85447" w:rsidP="00F85447">
      <w:pPr>
        <w:spacing w:line="240" w:lineRule="auto"/>
        <w:ind w:left="720"/>
        <w:rPr>
          <w:sz w:val="10"/>
        </w:rPr>
      </w:pPr>
      <w:r w:rsidRPr="00F85447">
        <w:rPr>
          <w:sz w:val="10"/>
        </w:rPr>
        <w:t xml:space="preserve">public static </w:t>
      </w:r>
      <w:proofErr w:type="spellStart"/>
      <w:r w:rsidRPr="00F85447">
        <w:rPr>
          <w:sz w:val="10"/>
        </w:rPr>
        <w:t>async</w:t>
      </w:r>
      <w:proofErr w:type="spellEnd"/>
      <w:r w:rsidRPr="00F85447">
        <w:rPr>
          <w:sz w:val="10"/>
        </w:rPr>
        <w:t xml:space="preserve"> Task&lt;</w:t>
      </w:r>
      <w:proofErr w:type="spellStart"/>
      <w:r w:rsidRPr="00F85447">
        <w:rPr>
          <w:sz w:val="10"/>
        </w:rPr>
        <w:t>HttpResponseMessage</w:t>
      </w:r>
      <w:proofErr w:type="spellEnd"/>
      <w:r w:rsidRPr="00F85447">
        <w:rPr>
          <w:sz w:val="10"/>
        </w:rPr>
        <w:t>&gt; Run(</w:t>
      </w:r>
      <w:proofErr w:type="spellStart"/>
      <w:r w:rsidRPr="00F85447">
        <w:rPr>
          <w:sz w:val="10"/>
        </w:rPr>
        <w:t>HttpRequestMessage</w:t>
      </w:r>
      <w:proofErr w:type="spellEnd"/>
      <w:r w:rsidRPr="00F85447">
        <w:rPr>
          <w:sz w:val="10"/>
        </w:rPr>
        <w:t xml:space="preserve"> </w:t>
      </w:r>
      <w:proofErr w:type="spellStart"/>
      <w:r w:rsidRPr="00F85447">
        <w:rPr>
          <w:sz w:val="10"/>
        </w:rPr>
        <w:t>req</w:t>
      </w:r>
      <w:proofErr w:type="spellEnd"/>
      <w:r w:rsidRPr="00F85447">
        <w:rPr>
          <w:sz w:val="10"/>
        </w:rPr>
        <w:t xml:space="preserve">, </w:t>
      </w:r>
      <w:proofErr w:type="spellStart"/>
      <w:r w:rsidRPr="00F85447">
        <w:rPr>
          <w:sz w:val="10"/>
        </w:rPr>
        <w:t>TraceWriter</w:t>
      </w:r>
      <w:proofErr w:type="spellEnd"/>
      <w:r w:rsidRPr="00F85447">
        <w:rPr>
          <w:sz w:val="10"/>
        </w:rPr>
        <w:t xml:space="preserve"> log)</w:t>
      </w:r>
    </w:p>
    <w:p w:rsidR="00F85447" w:rsidRPr="00F85447" w:rsidRDefault="00F85447" w:rsidP="00F85447">
      <w:pPr>
        <w:spacing w:line="240" w:lineRule="auto"/>
        <w:ind w:left="720"/>
        <w:rPr>
          <w:sz w:val="10"/>
        </w:rPr>
      </w:pPr>
      <w:r w:rsidRPr="00F85447">
        <w:rPr>
          <w:sz w:val="10"/>
        </w:rPr>
        <w:t>{</w:t>
      </w:r>
    </w:p>
    <w:p w:rsidR="00F85447" w:rsidRPr="00F85447" w:rsidRDefault="00F85447" w:rsidP="00F85447">
      <w:pPr>
        <w:spacing w:line="240" w:lineRule="auto"/>
        <w:ind w:left="720"/>
        <w:rPr>
          <w:sz w:val="10"/>
        </w:rPr>
      </w:pPr>
      <w:r w:rsidRPr="00F85447">
        <w:rPr>
          <w:sz w:val="10"/>
        </w:rPr>
        <w:t xml:space="preserve">    </w:t>
      </w:r>
      <w:proofErr w:type="spellStart"/>
      <w:r w:rsidRPr="00F85447">
        <w:rPr>
          <w:sz w:val="10"/>
        </w:rPr>
        <w:t>log.Info</w:t>
      </w:r>
      <w:proofErr w:type="spellEnd"/>
      <w:r w:rsidRPr="00F85447">
        <w:rPr>
          <w:sz w:val="10"/>
        </w:rPr>
        <w:t>($"</w:t>
      </w:r>
      <w:proofErr w:type="spellStart"/>
      <w:r w:rsidRPr="00F85447">
        <w:rPr>
          <w:sz w:val="10"/>
        </w:rPr>
        <w:t>Webhook</w:t>
      </w:r>
      <w:proofErr w:type="spellEnd"/>
      <w:r w:rsidRPr="00F85447">
        <w:rPr>
          <w:sz w:val="10"/>
        </w:rPr>
        <w:t xml:space="preserve"> was triggered!");</w:t>
      </w:r>
    </w:p>
    <w:p w:rsidR="00F85447" w:rsidRPr="00F85447" w:rsidRDefault="00F85447" w:rsidP="00F85447">
      <w:pPr>
        <w:spacing w:line="240" w:lineRule="auto"/>
        <w:ind w:left="720"/>
        <w:rPr>
          <w:sz w:val="10"/>
          <w:highlight w:val="yellow"/>
        </w:rPr>
      </w:pPr>
      <w:r w:rsidRPr="00F85447">
        <w:rPr>
          <w:sz w:val="10"/>
        </w:rPr>
        <w:t xml:space="preserve">    </w:t>
      </w:r>
      <w:r w:rsidRPr="00F85447">
        <w:rPr>
          <w:sz w:val="10"/>
          <w:highlight w:val="yellow"/>
        </w:rPr>
        <w:t xml:space="preserve">string </w:t>
      </w:r>
      <w:proofErr w:type="spellStart"/>
      <w:r w:rsidRPr="00F85447">
        <w:rPr>
          <w:sz w:val="10"/>
          <w:highlight w:val="yellow"/>
        </w:rPr>
        <w:t>emailBodyContent</w:t>
      </w:r>
      <w:proofErr w:type="spellEnd"/>
      <w:r w:rsidRPr="00F85447">
        <w:rPr>
          <w:sz w:val="10"/>
          <w:highlight w:val="yellow"/>
        </w:rPr>
        <w:t xml:space="preserve"> = await </w:t>
      </w:r>
      <w:proofErr w:type="spellStart"/>
      <w:r w:rsidRPr="00F85447">
        <w:rPr>
          <w:sz w:val="10"/>
          <w:highlight w:val="yellow"/>
        </w:rPr>
        <w:t>req.Content.ReadAsStringAsync</w:t>
      </w:r>
      <w:proofErr w:type="spellEnd"/>
      <w:r w:rsidRPr="00F85447">
        <w:rPr>
          <w:sz w:val="10"/>
          <w:highlight w:val="yellow"/>
        </w:rPr>
        <w:t>();</w:t>
      </w:r>
    </w:p>
    <w:p w:rsidR="00F85447" w:rsidRPr="00F85447" w:rsidRDefault="00F85447" w:rsidP="00F85447">
      <w:pPr>
        <w:spacing w:line="240" w:lineRule="auto"/>
        <w:ind w:left="720"/>
        <w:rPr>
          <w:sz w:val="10"/>
          <w:highlight w:val="yellow"/>
        </w:rPr>
      </w:pPr>
      <w:r w:rsidRPr="00F85447">
        <w:rPr>
          <w:sz w:val="10"/>
          <w:highlight w:val="yellow"/>
        </w:rPr>
        <w:t xml:space="preserve">    string </w:t>
      </w:r>
      <w:proofErr w:type="spellStart"/>
      <w:r w:rsidRPr="00F85447">
        <w:rPr>
          <w:sz w:val="10"/>
          <w:highlight w:val="yellow"/>
        </w:rPr>
        <w:t>updatedBody</w:t>
      </w:r>
      <w:proofErr w:type="spellEnd"/>
      <w:r w:rsidRPr="00F85447">
        <w:rPr>
          <w:sz w:val="10"/>
          <w:highlight w:val="yellow"/>
        </w:rPr>
        <w:t xml:space="preserve"> = </w:t>
      </w:r>
      <w:proofErr w:type="spellStart"/>
      <w:r w:rsidRPr="00F85447">
        <w:rPr>
          <w:sz w:val="10"/>
          <w:highlight w:val="yellow"/>
        </w:rPr>
        <w:t>Regex.Replace</w:t>
      </w:r>
      <w:proofErr w:type="spellEnd"/>
      <w:r w:rsidRPr="00F85447">
        <w:rPr>
          <w:sz w:val="10"/>
          <w:highlight w:val="yellow"/>
        </w:rPr>
        <w:t>(</w:t>
      </w:r>
      <w:proofErr w:type="spellStart"/>
      <w:r w:rsidRPr="00F85447">
        <w:rPr>
          <w:sz w:val="10"/>
          <w:highlight w:val="yellow"/>
        </w:rPr>
        <w:t>emailBodyContent</w:t>
      </w:r>
      <w:proofErr w:type="spellEnd"/>
      <w:r w:rsidRPr="00F85447">
        <w:rPr>
          <w:sz w:val="10"/>
          <w:highlight w:val="yellow"/>
        </w:rPr>
        <w:t xml:space="preserve">, "&lt;.*?&gt;", </w:t>
      </w:r>
      <w:proofErr w:type="spellStart"/>
      <w:r w:rsidRPr="00F85447">
        <w:rPr>
          <w:sz w:val="10"/>
          <w:highlight w:val="yellow"/>
        </w:rPr>
        <w:t>string.Empty</w:t>
      </w:r>
      <w:proofErr w:type="spellEnd"/>
      <w:r w:rsidRPr="00F85447">
        <w:rPr>
          <w:sz w:val="10"/>
          <w:highlight w:val="yellow"/>
        </w:rPr>
        <w:t>);</w:t>
      </w:r>
    </w:p>
    <w:p w:rsidR="00F85447" w:rsidRPr="00F85447" w:rsidRDefault="00F85447" w:rsidP="00F85447">
      <w:pPr>
        <w:spacing w:line="240" w:lineRule="auto"/>
        <w:ind w:left="720"/>
        <w:rPr>
          <w:sz w:val="10"/>
          <w:highlight w:val="yellow"/>
        </w:rPr>
      </w:pPr>
      <w:r w:rsidRPr="00F85447">
        <w:rPr>
          <w:sz w:val="10"/>
          <w:highlight w:val="yellow"/>
        </w:rPr>
        <w:t xml:space="preserve">    </w:t>
      </w:r>
      <w:proofErr w:type="spellStart"/>
      <w:r w:rsidRPr="00F85447">
        <w:rPr>
          <w:sz w:val="10"/>
          <w:highlight w:val="yellow"/>
        </w:rPr>
        <w:t>updatedBody</w:t>
      </w:r>
      <w:proofErr w:type="spellEnd"/>
      <w:r w:rsidRPr="00F85447">
        <w:rPr>
          <w:sz w:val="10"/>
          <w:highlight w:val="yellow"/>
        </w:rPr>
        <w:t xml:space="preserve"> = </w:t>
      </w:r>
      <w:proofErr w:type="spellStart"/>
      <w:r w:rsidRPr="00F85447">
        <w:rPr>
          <w:sz w:val="10"/>
          <w:highlight w:val="yellow"/>
        </w:rPr>
        <w:t>updatedBody.Replace</w:t>
      </w:r>
      <w:proofErr w:type="spellEnd"/>
      <w:r w:rsidRPr="00F85447">
        <w:rPr>
          <w:sz w:val="10"/>
          <w:highlight w:val="yellow"/>
        </w:rPr>
        <w:t>("\\r\\n", " ");</w:t>
      </w:r>
    </w:p>
    <w:p w:rsidR="00F85447" w:rsidRPr="00F85447" w:rsidRDefault="00F85447" w:rsidP="00F85447">
      <w:pPr>
        <w:spacing w:line="240" w:lineRule="auto"/>
        <w:ind w:left="720"/>
        <w:rPr>
          <w:sz w:val="10"/>
          <w:highlight w:val="yellow"/>
        </w:rPr>
      </w:pPr>
      <w:r w:rsidRPr="00F85447">
        <w:rPr>
          <w:sz w:val="10"/>
          <w:highlight w:val="yellow"/>
        </w:rPr>
        <w:t xml:space="preserve">    </w:t>
      </w:r>
      <w:proofErr w:type="spellStart"/>
      <w:r w:rsidRPr="00F85447">
        <w:rPr>
          <w:sz w:val="10"/>
          <w:highlight w:val="yellow"/>
        </w:rPr>
        <w:t>updatedBody</w:t>
      </w:r>
      <w:proofErr w:type="spellEnd"/>
      <w:r w:rsidRPr="00F85447">
        <w:rPr>
          <w:sz w:val="10"/>
          <w:highlight w:val="yellow"/>
        </w:rPr>
        <w:t xml:space="preserve"> = </w:t>
      </w:r>
      <w:proofErr w:type="spellStart"/>
      <w:r w:rsidRPr="00F85447">
        <w:rPr>
          <w:sz w:val="10"/>
          <w:highlight w:val="yellow"/>
        </w:rPr>
        <w:t>updatedBody.Replace</w:t>
      </w:r>
      <w:proofErr w:type="spellEnd"/>
      <w:r w:rsidRPr="00F85447">
        <w:rPr>
          <w:sz w:val="10"/>
          <w:highlight w:val="yellow"/>
        </w:rPr>
        <w:t>(@"&amp;</w:t>
      </w:r>
      <w:proofErr w:type="spellStart"/>
      <w:r w:rsidRPr="00F85447">
        <w:rPr>
          <w:sz w:val="10"/>
          <w:highlight w:val="yellow"/>
        </w:rPr>
        <w:t>nbsp</w:t>
      </w:r>
      <w:proofErr w:type="spellEnd"/>
      <w:r w:rsidRPr="00F85447">
        <w:rPr>
          <w:sz w:val="10"/>
          <w:highlight w:val="yellow"/>
        </w:rPr>
        <w:t>;", " ");</w:t>
      </w:r>
    </w:p>
    <w:p w:rsidR="00F85447" w:rsidRPr="00F85447" w:rsidRDefault="00F85447" w:rsidP="00F85447">
      <w:pPr>
        <w:spacing w:line="240" w:lineRule="auto"/>
        <w:ind w:left="720"/>
        <w:rPr>
          <w:sz w:val="10"/>
          <w:highlight w:val="yellow"/>
        </w:rPr>
      </w:pPr>
      <w:r w:rsidRPr="00F85447">
        <w:rPr>
          <w:sz w:val="10"/>
          <w:highlight w:val="yellow"/>
        </w:rPr>
        <w:t xml:space="preserve">    </w:t>
      </w:r>
      <w:proofErr w:type="spellStart"/>
      <w:r w:rsidRPr="00F85447">
        <w:rPr>
          <w:sz w:val="10"/>
          <w:highlight w:val="yellow"/>
        </w:rPr>
        <w:t>updatedBody</w:t>
      </w:r>
      <w:proofErr w:type="spellEnd"/>
      <w:r w:rsidRPr="00F85447">
        <w:rPr>
          <w:sz w:val="10"/>
          <w:highlight w:val="yellow"/>
        </w:rPr>
        <w:t xml:space="preserve"> = </w:t>
      </w:r>
      <w:proofErr w:type="spellStart"/>
      <w:r w:rsidRPr="00F85447">
        <w:rPr>
          <w:sz w:val="10"/>
          <w:highlight w:val="yellow"/>
        </w:rPr>
        <w:t>updatedBody.Replace</w:t>
      </w:r>
      <w:proofErr w:type="spellEnd"/>
      <w:r w:rsidRPr="00F85447">
        <w:rPr>
          <w:sz w:val="10"/>
          <w:highlight w:val="yellow"/>
        </w:rPr>
        <w:t xml:space="preserve">("  ", </w:t>
      </w:r>
      <w:proofErr w:type="spellStart"/>
      <w:r w:rsidRPr="00F85447">
        <w:rPr>
          <w:sz w:val="10"/>
          <w:highlight w:val="yellow"/>
        </w:rPr>
        <w:t>string.Empty</w:t>
      </w:r>
      <w:proofErr w:type="spellEnd"/>
      <w:r w:rsidRPr="00F85447">
        <w:rPr>
          <w:sz w:val="10"/>
          <w:highlight w:val="yellow"/>
        </w:rPr>
        <w:t>);</w:t>
      </w:r>
    </w:p>
    <w:p w:rsidR="00F85447" w:rsidRPr="00F85447" w:rsidRDefault="00F85447" w:rsidP="00F85447">
      <w:pPr>
        <w:spacing w:line="240" w:lineRule="auto"/>
        <w:ind w:left="720"/>
        <w:rPr>
          <w:sz w:val="10"/>
        </w:rPr>
      </w:pPr>
      <w:r w:rsidRPr="00F85447">
        <w:rPr>
          <w:sz w:val="10"/>
          <w:highlight w:val="yellow"/>
        </w:rPr>
        <w:t xml:space="preserve">    return </w:t>
      </w:r>
      <w:proofErr w:type="spellStart"/>
      <w:r w:rsidRPr="00F85447">
        <w:rPr>
          <w:sz w:val="10"/>
          <w:highlight w:val="yellow"/>
        </w:rPr>
        <w:t>req.CreateResponse</w:t>
      </w:r>
      <w:proofErr w:type="spellEnd"/>
      <w:r w:rsidRPr="00F85447">
        <w:rPr>
          <w:sz w:val="10"/>
          <w:highlight w:val="yellow"/>
        </w:rPr>
        <w:t>(</w:t>
      </w:r>
      <w:proofErr w:type="spellStart"/>
      <w:r w:rsidRPr="00F85447">
        <w:rPr>
          <w:sz w:val="10"/>
          <w:highlight w:val="yellow"/>
        </w:rPr>
        <w:t>HttpStatusCode.OK</w:t>
      </w:r>
      <w:proofErr w:type="spellEnd"/>
      <w:r w:rsidRPr="00F85447">
        <w:rPr>
          <w:sz w:val="10"/>
          <w:highlight w:val="yellow"/>
        </w:rPr>
        <w:t xml:space="preserve">, new { </w:t>
      </w:r>
      <w:proofErr w:type="spellStart"/>
      <w:r w:rsidRPr="00F85447">
        <w:rPr>
          <w:sz w:val="10"/>
          <w:highlight w:val="yellow"/>
        </w:rPr>
        <w:t>updatedBody</w:t>
      </w:r>
      <w:proofErr w:type="spellEnd"/>
      <w:r w:rsidRPr="00F85447">
        <w:rPr>
          <w:sz w:val="10"/>
          <w:highlight w:val="yellow"/>
        </w:rPr>
        <w:t xml:space="preserve"> });</w:t>
      </w:r>
    </w:p>
    <w:p w:rsidR="00F85447" w:rsidRPr="00F85447" w:rsidRDefault="00F85447" w:rsidP="00F85447">
      <w:pPr>
        <w:spacing w:line="240" w:lineRule="auto"/>
        <w:ind w:left="720"/>
        <w:rPr>
          <w:sz w:val="10"/>
        </w:rPr>
      </w:pPr>
      <w:r w:rsidRPr="00F85447">
        <w:rPr>
          <w:sz w:val="10"/>
        </w:rPr>
        <w:t>}</w:t>
      </w:r>
    </w:p>
    <w:p w:rsidR="00871032" w:rsidRDefault="00F85447" w:rsidP="00871032">
      <w:pPr>
        <w:pStyle w:val="ListParagraph"/>
        <w:numPr>
          <w:ilvl w:val="0"/>
          <w:numId w:val="11"/>
        </w:numPr>
      </w:pPr>
      <w:r>
        <w:t>At the end, it should look like this:</w:t>
      </w:r>
      <w:r w:rsidR="004734DA">
        <w:br/>
      </w:r>
    </w:p>
    <w:p w:rsidR="00FB6E9D" w:rsidRDefault="00F85447" w:rsidP="004734DA">
      <w:pPr>
        <w:pStyle w:val="ListParagraph"/>
      </w:pPr>
      <w:r>
        <w:rPr>
          <w:noProof/>
        </w:rPr>
        <w:drawing>
          <wp:inline distT="0" distB="0" distL="0" distR="0" wp14:anchorId="0FA4ACDA" wp14:editId="69A18FF6">
            <wp:extent cx="5135549" cy="1322294"/>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4109" cy="1334797"/>
                    </a:xfrm>
                    <a:prstGeom prst="rect">
                      <a:avLst/>
                    </a:prstGeom>
                  </pic:spPr>
                </pic:pic>
              </a:graphicData>
            </a:graphic>
          </wp:inline>
        </w:drawing>
      </w:r>
      <w:r w:rsidR="004734DA">
        <w:br/>
      </w:r>
    </w:p>
    <w:p w:rsidR="001B46DE" w:rsidRDefault="001B46DE" w:rsidP="00871032">
      <w:pPr>
        <w:pStyle w:val="ListParagraph"/>
        <w:numPr>
          <w:ilvl w:val="0"/>
          <w:numId w:val="11"/>
        </w:numPr>
      </w:pPr>
      <w:r>
        <w:t xml:space="preserve">Make sure you press </w:t>
      </w:r>
      <w:r w:rsidRPr="001B46DE">
        <w:rPr>
          <w:b/>
        </w:rPr>
        <w:t>Save</w:t>
      </w:r>
      <w:r>
        <w:t xml:space="preserve"> on your function.</w:t>
      </w:r>
    </w:p>
    <w:p w:rsidR="00871032" w:rsidRDefault="00F85447" w:rsidP="00871032">
      <w:pPr>
        <w:pStyle w:val="ListParagraph"/>
        <w:numPr>
          <w:ilvl w:val="0"/>
          <w:numId w:val="11"/>
        </w:numPr>
      </w:pPr>
      <w:r>
        <w:t xml:space="preserve">You can test your function by clicking on </w:t>
      </w:r>
      <w:r w:rsidRPr="00F85447">
        <w:rPr>
          <w:b/>
        </w:rPr>
        <w:t>Test</w:t>
      </w:r>
      <w:r>
        <w:t xml:space="preserve"> on the right.  It might be under the </w:t>
      </w:r>
      <w:r w:rsidRPr="00F85447">
        <w:rPr>
          <w:b/>
        </w:rPr>
        <w:t>&lt;</w:t>
      </w:r>
      <w:r>
        <w:t xml:space="preserve"> icon on the right.   </w:t>
      </w:r>
      <w:r w:rsidR="00FB6E9D">
        <w:br/>
      </w:r>
      <w:r w:rsidR="00FB6E9D">
        <w:br/>
      </w:r>
      <w:r w:rsidR="001B46DE">
        <w:t>Use the following to test the function:</w:t>
      </w:r>
    </w:p>
    <w:p w:rsidR="001B46DE" w:rsidRDefault="001B46DE" w:rsidP="001B46DE">
      <w:pPr>
        <w:pStyle w:val="ListParagraph"/>
      </w:pPr>
      <w:r>
        <w:t>{</w:t>
      </w:r>
    </w:p>
    <w:p w:rsidR="001B46DE" w:rsidRDefault="001B46DE" w:rsidP="001B46DE">
      <w:pPr>
        <w:pStyle w:val="ListParagraph"/>
      </w:pPr>
      <w:r>
        <w:t xml:space="preserve">    "name": "&lt;P&gt;&lt;P&gt;&lt;BR&gt;This is a test&lt;/BR&gt;&lt;/P&gt;&lt;/P&gt;"</w:t>
      </w:r>
    </w:p>
    <w:p w:rsidR="001B46DE" w:rsidRDefault="001B46DE" w:rsidP="001B46DE">
      <w:pPr>
        <w:pStyle w:val="ListParagraph"/>
      </w:pPr>
      <w:r>
        <w:t>}</w:t>
      </w:r>
    </w:p>
    <w:p w:rsidR="00871032" w:rsidRPr="00E304A8" w:rsidRDefault="00FB6E9D" w:rsidP="00B314D0">
      <w:pPr>
        <w:pStyle w:val="ListParagraph"/>
      </w:pPr>
      <w:r>
        <w:br/>
      </w:r>
      <w:r w:rsidR="001B46DE">
        <w:t>The output should look like:</w:t>
      </w:r>
      <w:r w:rsidR="001B46DE">
        <w:br/>
      </w:r>
      <w:r w:rsidR="001B46DE" w:rsidRPr="001B46DE">
        <w:t>{"</w:t>
      </w:r>
      <w:proofErr w:type="spellStart"/>
      <w:r w:rsidR="001B46DE" w:rsidRPr="001B46DE">
        <w:t>updatedBody</w:t>
      </w:r>
      <w:proofErr w:type="spellEnd"/>
      <w:r w:rsidR="001B46DE" w:rsidRPr="001B46DE">
        <w:t>":"{\n\"name\": \"This is a test\"\n}"}</w:t>
      </w:r>
      <w:r>
        <w:br/>
      </w:r>
    </w:p>
    <w:p w:rsidR="009C5915" w:rsidRDefault="009C5915" w:rsidP="009C5915">
      <w:pPr>
        <w:pStyle w:val="Heading1"/>
      </w:pPr>
      <w:bookmarkStart w:id="8" w:name="_Toc478150222"/>
      <w:r>
        <w:t>Creating the Logic App</w:t>
      </w:r>
      <w:bookmarkEnd w:id="8"/>
    </w:p>
    <w:p w:rsidR="009C5915" w:rsidRDefault="00E619B4" w:rsidP="009C5915">
      <w:r>
        <w:t xml:space="preserve">In this section, you will put all the pieces together inside a Windows Azure Logic App.  </w:t>
      </w:r>
      <w:r w:rsidR="009C2D11">
        <w:t>It is important to save your work often.  I usually save after each shape.</w:t>
      </w:r>
    </w:p>
    <w:p w:rsidR="008C4C5F" w:rsidRDefault="008C4C5F" w:rsidP="00A97D10">
      <w:pPr>
        <w:pStyle w:val="ListParagraph"/>
        <w:numPr>
          <w:ilvl w:val="0"/>
          <w:numId w:val="18"/>
        </w:numPr>
      </w:pPr>
      <w:r>
        <w:t xml:space="preserve">Log into the Windows Azure Portal, click on the green plus on the left to create a new item, and search for </w:t>
      </w:r>
      <w:r>
        <w:rPr>
          <w:b/>
        </w:rPr>
        <w:t>Logic App</w:t>
      </w:r>
      <w:r>
        <w:t xml:space="preserve">.  Select Function App and click </w:t>
      </w:r>
      <w:r w:rsidRPr="006D5166">
        <w:rPr>
          <w:b/>
        </w:rPr>
        <w:t>Create</w:t>
      </w:r>
      <w:r>
        <w:t xml:space="preserve"> in the bottom right.</w:t>
      </w:r>
    </w:p>
    <w:p w:rsidR="008C4C5F" w:rsidRDefault="008C4C5F" w:rsidP="008C4C5F">
      <w:pPr>
        <w:pStyle w:val="ListParagraph"/>
        <w:rPr>
          <w:noProof/>
        </w:rPr>
      </w:pPr>
    </w:p>
    <w:p w:rsidR="008C4C5F" w:rsidRDefault="008C4C5F" w:rsidP="008C4C5F">
      <w:pPr>
        <w:pStyle w:val="ListParagraph"/>
      </w:pPr>
      <w:r>
        <w:rPr>
          <w:noProof/>
        </w:rPr>
        <w:lastRenderedPageBreak/>
        <w:drawing>
          <wp:inline distT="0" distB="0" distL="0" distR="0" wp14:anchorId="70F1486A" wp14:editId="27C066E9">
            <wp:extent cx="5204012" cy="140330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5298" cy="1411741"/>
                    </a:xfrm>
                    <a:prstGeom prst="rect">
                      <a:avLst/>
                    </a:prstGeom>
                  </pic:spPr>
                </pic:pic>
              </a:graphicData>
            </a:graphic>
          </wp:inline>
        </w:drawing>
      </w:r>
    </w:p>
    <w:p w:rsidR="008C4C5F" w:rsidRDefault="008C4C5F" w:rsidP="008C4C5F">
      <w:pPr>
        <w:pStyle w:val="ListParagraph"/>
      </w:pPr>
    </w:p>
    <w:p w:rsidR="008C4C5F" w:rsidRDefault="008C4C5F" w:rsidP="00A97D10">
      <w:pPr>
        <w:pStyle w:val="ListParagraph"/>
        <w:numPr>
          <w:ilvl w:val="0"/>
          <w:numId w:val="18"/>
        </w:numPr>
      </w:pPr>
      <w:r>
        <w:t>Configure the logic app with the following settings:</w:t>
      </w:r>
    </w:p>
    <w:p w:rsidR="00DB4A01" w:rsidRDefault="00DB4A01" w:rsidP="00DB4A01">
      <w:pPr>
        <w:pStyle w:val="ListParagraph"/>
      </w:pPr>
    </w:p>
    <w:tbl>
      <w:tblPr>
        <w:tblStyle w:val="TableGrid"/>
        <w:tblW w:w="0" w:type="auto"/>
        <w:tblInd w:w="360" w:type="dxa"/>
        <w:tblLook w:val="04A0" w:firstRow="1" w:lastRow="0" w:firstColumn="1" w:lastColumn="0" w:noHBand="0" w:noVBand="1"/>
      </w:tblPr>
      <w:tblGrid>
        <w:gridCol w:w="4454"/>
        <w:gridCol w:w="4536"/>
      </w:tblGrid>
      <w:tr w:rsidR="00DB4A01" w:rsidTr="004C4C46">
        <w:tc>
          <w:tcPr>
            <w:tcW w:w="4675" w:type="dxa"/>
          </w:tcPr>
          <w:p w:rsidR="008C4C5F" w:rsidRPr="00C41E5A" w:rsidRDefault="008C4C5F" w:rsidP="008C4C5F">
            <w:pPr>
              <w:pStyle w:val="ListParagraph"/>
              <w:numPr>
                <w:ilvl w:val="0"/>
                <w:numId w:val="14"/>
              </w:numPr>
              <w:spacing w:line="360" w:lineRule="auto"/>
              <w:rPr>
                <w:b/>
              </w:rPr>
            </w:pPr>
            <w:r>
              <w:t xml:space="preserve">Name: </w:t>
            </w:r>
            <w:proofErr w:type="spellStart"/>
            <w:r w:rsidR="00DB4A01">
              <w:rPr>
                <w:b/>
              </w:rPr>
              <w:t>FeedbackEmailProcessing</w:t>
            </w:r>
            <w:proofErr w:type="spellEnd"/>
          </w:p>
          <w:p w:rsidR="008C4C5F" w:rsidRPr="00C41E5A" w:rsidRDefault="008C4C5F" w:rsidP="008C4C5F">
            <w:pPr>
              <w:pStyle w:val="ListParagraph"/>
              <w:numPr>
                <w:ilvl w:val="0"/>
                <w:numId w:val="14"/>
              </w:numPr>
              <w:spacing w:line="360" w:lineRule="auto"/>
              <w:rPr>
                <w:b/>
              </w:rPr>
            </w:pPr>
            <w:r>
              <w:t xml:space="preserve">Subscription: </w:t>
            </w:r>
            <w:r w:rsidRPr="000F5F90">
              <w:rPr>
                <w:i/>
              </w:rPr>
              <w:t>Select your subscription</w:t>
            </w:r>
          </w:p>
          <w:p w:rsidR="008C4C5F" w:rsidRDefault="008C4C5F" w:rsidP="008C4C5F">
            <w:pPr>
              <w:pStyle w:val="ListParagraph"/>
              <w:numPr>
                <w:ilvl w:val="0"/>
                <w:numId w:val="14"/>
              </w:numPr>
              <w:spacing w:line="360" w:lineRule="auto"/>
            </w:pPr>
            <w:r>
              <w:t xml:space="preserve">Resource group: </w:t>
            </w:r>
            <w:r w:rsidRPr="00C41E5A">
              <w:rPr>
                <w:i/>
              </w:rPr>
              <w:t>Select resource group already created</w:t>
            </w:r>
            <w:r>
              <w:t xml:space="preserve"> (</w:t>
            </w:r>
            <w:r w:rsidRPr="00C41E5A">
              <w:rPr>
                <w:b/>
              </w:rPr>
              <w:t>NYC-Bootcamp)</w:t>
            </w:r>
          </w:p>
          <w:p w:rsidR="008C4C5F" w:rsidRPr="000F5F90" w:rsidRDefault="008C4C5F" w:rsidP="008C4C5F">
            <w:pPr>
              <w:pStyle w:val="ListParagraph"/>
              <w:numPr>
                <w:ilvl w:val="0"/>
                <w:numId w:val="14"/>
              </w:numPr>
              <w:spacing w:line="360" w:lineRule="auto"/>
            </w:pPr>
            <w:r>
              <w:t xml:space="preserve">Location: </w:t>
            </w:r>
            <w:r w:rsidRPr="00C41E5A">
              <w:rPr>
                <w:b/>
              </w:rPr>
              <w:t>East US 2</w:t>
            </w:r>
          </w:p>
          <w:p w:rsidR="008C4C5F" w:rsidRDefault="008C4C5F" w:rsidP="008C4C5F">
            <w:pPr>
              <w:pStyle w:val="ListParagraph"/>
              <w:numPr>
                <w:ilvl w:val="0"/>
                <w:numId w:val="14"/>
              </w:numPr>
              <w:spacing w:line="360" w:lineRule="auto"/>
            </w:pPr>
            <w:r>
              <w:t xml:space="preserve">Click </w:t>
            </w:r>
            <w:r w:rsidRPr="00C41E5A">
              <w:rPr>
                <w:b/>
              </w:rPr>
              <w:t>Create</w:t>
            </w:r>
          </w:p>
        </w:tc>
        <w:tc>
          <w:tcPr>
            <w:tcW w:w="4675" w:type="dxa"/>
          </w:tcPr>
          <w:p w:rsidR="008C4C5F" w:rsidRDefault="00DB4A01" w:rsidP="004C4C46">
            <w:pPr>
              <w:jc w:val="center"/>
            </w:pPr>
            <w:r>
              <w:rPr>
                <w:noProof/>
              </w:rPr>
              <w:drawing>
                <wp:inline distT="0" distB="0" distL="0" distR="0" wp14:anchorId="6E68E056" wp14:editId="4FBE51D4">
                  <wp:extent cx="2214282" cy="36983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1020" cy="3726279"/>
                          </a:xfrm>
                          <a:prstGeom prst="rect">
                            <a:avLst/>
                          </a:prstGeom>
                        </pic:spPr>
                      </pic:pic>
                    </a:graphicData>
                  </a:graphic>
                </wp:inline>
              </w:drawing>
            </w:r>
          </w:p>
        </w:tc>
      </w:tr>
    </w:tbl>
    <w:p w:rsidR="00DB4A01" w:rsidRDefault="00DB4A01" w:rsidP="00DB4A01">
      <w:pPr>
        <w:pStyle w:val="ListParagraph"/>
      </w:pPr>
    </w:p>
    <w:p w:rsidR="00F203C1" w:rsidRDefault="00F203C1" w:rsidP="00A97D10">
      <w:pPr>
        <w:pStyle w:val="ListParagraph"/>
        <w:numPr>
          <w:ilvl w:val="0"/>
          <w:numId w:val="18"/>
        </w:numPr>
      </w:pPr>
      <w:r>
        <w:t xml:space="preserve">Navigate back into the newly created Logic App by going to Logic Apps inside the Azure Portal.  Click on the newly created logic app: </w:t>
      </w:r>
      <w:proofErr w:type="spellStart"/>
      <w:r>
        <w:rPr>
          <w:b/>
        </w:rPr>
        <w:t>FeedbackEmailProcessing</w:t>
      </w:r>
      <w:proofErr w:type="spellEnd"/>
      <w:r>
        <w:t>.</w:t>
      </w:r>
    </w:p>
    <w:p w:rsidR="008C4C5F" w:rsidRDefault="00F203C1" w:rsidP="00A97D10">
      <w:pPr>
        <w:pStyle w:val="ListParagraph"/>
        <w:numPr>
          <w:ilvl w:val="0"/>
          <w:numId w:val="18"/>
        </w:numPr>
      </w:pPr>
      <w:r>
        <w:t xml:space="preserve">Click the </w:t>
      </w:r>
      <w:r w:rsidRPr="00F203C1">
        <w:rPr>
          <w:b/>
        </w:rPr>
        <w:t>Blank Logic App</w:t>
      </w:r>
      <w:r>
        <w:t xml:space="preserve"> template to set started.</w:t>
      </w:r>
    </w:p>
    <w:p w:rsidR="008C4C5F" w:rsidRDefault="00F203C1" w:rsidP="00A97D10">
      <w:pPr>
        <w:pStyle w:val="ListParagraph"/>
        <w:numPr>
          <w:ilvl w:val="0"/>
          <w:numId w:val="18"/>
        </w:numPr>
      </w:pPr>
      <w:r>
        <w:t xml:space="preserve">From the Trigger drop down, select </w:t>
      </w:r>
      <w:r w:rsidRPr="00F203C1">
        <w:rPr>
          <w:b/>
        </w:rPr>
        <w:t>Office 365 Outlook</w:t>
      </w:r>
      <w:r>
        <w:t xml:space="preserve">.  Then select </w:t>
      </w:r>
      <w:r w:rsidRPr="00F203C1">
        <w:rPr>
          <w:b/>
        </w:rPr>
        <w:t>When a new email arrives</w:t>
      </w:r>
      <w:r>
        <w:t xml:space="preserve"> trigger.  Then click </w:t>
      </w:r>
      <w:r w:rsidRPr="00F203C1">
        <w:rPr>
          <w:b/>
        </w:rPr>
        <w:t>Sign In</w:t>
      </w:r>
      <w:r>
        <w:t xml:space="preserve"> to create the connection using the credentials provided or using your own account.</w:t>
      </w:r>
    </w:p>
    <w:tbl>
      <w:tblPr>
        <w:tblStyle w:val="TableGrid"/>
        <w:tblW w:w="0" w:type="auto"/>
        <w:tblInd w:w="720" w:type="dxa"/>
        <w:tblLook w:val="04A0" w:firstRow="1" w:lastRow="0" w:firstColumn="1" w:lastColumn="0" w:noHBand="0" w:noVBand="1"/>
      </w:tblPr>
      <w:tblGrid>
        <w:gridCol w:w="4290"/>
        <w:gridCol w:w="4340"/>
      </w:tblGrid>
      <w:tr w:rsidR="00F203C1" w:rsidTr="00F203C1">
        <w:tc>
          <w:tcPr>
            <w:tcW w:w="4675" w:type="dxa"/>
          </w:tcPr>
          <w:p w:rsidR="00F203C1" w:rsidRDefault="00F203C1" w:rsidP="00F203C1">
            <w:pPr>
              <w:pStyle w:val="ListParagraph"/>
              <w:ind w:left="0"/>
              <w:jc w:val="center"/>
            </w:pPr>
            <w:r>
              <w:rPr>
                <w:noProof/>
              </w:rPr>
              <w:lastRenderedPageBreak/>
              <w:drawing>
                <wp:inline distT="0" distB="0" distL="0" distR="0" wp14:anchorId="27CE4EB1" wp14:editId="30ADA548">
                  <wp:extent cx="2250141" cy="34292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2718" cy="3448421"/>
                          </a:xfrm>
                          <a:prstGeom prst="rect">
                            <a:avLst/>
                          </a:prstGeom>
                        </pic:spPr>
                      </pic:pic>
                    </a:graphicData>
                  </a:graphic>
                </wp:inline>
              </w:drawing>
            </w:r>
          </w:p>
        </w:tc>
        <w:tc>
          <w:tcPr>
            <w:tcW w:w="4675" w:type="dxa"/>
          </w:tcPr>
          <w:p w:rsidR="00F203C1" w:rsidRDefault="00F203C1" w:rsidP="00F203C1">
            <w:pPr>
              <w:pStyle w:val="ListParagraph"/>
              <w:ind w:left="0"/>
              <w:jc w:val="center"/>
            </w:pPr>
            <w:r>
              <w:rPr>
                <w:noProof/>
              </w:rPr>
              <w:drawing>
                <wp:inline distT="0" distB="0" distL="0" distR="0" wp14:anchorId="63C04E62" wp14:editId="638BED3A">
                  <wp:extent cx="1887070" cy="2090969"/>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0312" cy="2116723"/>
                          </a:xfrm>
                          <a:prstGeom prst="rect">
                            <a:avLst/>
                          </a:prstGeom>
                        </pic:spPr>
                      </pic:pic>
                    </a:graphicData>
                  </a:graphic>
                </wp:inline>
              </w:drawing>
            </w:r>
          </w:p>
          <w:p w:rsidR="00F203C1" w:rsidRDefault="00F203C1" w:rsidP="00F203C1">
            <w:pPr>
              <w:pStyle w:val="ListParagraph"/>
              <w:ind w:left="0"/>
              <w:jc w:val="center"/>
            </w:pPr>
          </w:p>
          <w:p w:rsidR="00F203C1" w:rsidRDefault="00F203C1" w:rsidP="00F203C1">
            <w:pPr>
              <w:pStyle w:val="ListParagraph"/>
              <w:ind w:left="0"/>
              <w:jc w:val="center"/>
            </w:pPr>
            <w:r>
              <w:rPr>
                <w:noProof/>
              </w:rPr>
              <w:drawing>
                <wp:inline distT="0" distB="0" distL="0" distR="0" wp14:anchorId="2EA6FCD9" wp14:editId="22A6C6B4">
                  <wp:extent cx="2322136" cy="841487"/>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90519" cy="866267"/>
                          </a:xfrm>
                          <a:prstGeom prst="rect">
                            <a:avLst/>
                          </a:prstGeom>
                        </pic:spPr>
                      </pic:pic>
                    </a:graphicData>
                  </a:graphic>
                </wp:inline>
              </w:drawing>
            </w:r>
          </w:p>
        </w:tc>
      </w:tr>
    </w:tbl>
    <w:p w:rsidR="00F203C1" w:rsidRDefault="00F203C1" w:rsidP="00F203C1">
      <w:pPr>
        <w:pStyle w:val="ListParagraph"/>
      </w:pPr>
    </w:p>
    <w:p w:rsidR="00F203C1" w:rsidRDefault="00F203C1" w:rsidP="00F203C1">
      <w:pPr>
        <w:pStyle w:val="ListParagraph"/>
      </w:pPr>
    </w:p>
    <w:p w:rsidR="00F203C1" w:rsidRDefault="009673AA" w:rsidP="00A97D10">
      <w:pPr>
        <w:pStyle w:val="ListParagraph"/>
        <w:numPr>
          <w:ilvl w:val="0"/>
          <w:numId w:val="18"/>
        </w:numPr>
      </w:pPr>
      <w:r>
        <w:t xml:space="preserve">Expand the </w:t>
      </w:r>
      <w:r w:rsidRPr="00280969">
        <w:rPr>
          <w:b/>
        </w:rPr>
        <w:t>Show advanced options</w:t>
      </w:r>
      <w:r>
        <w:t xml:space="preserve"> </w:t>
      </w:r>
      <w:r w:rsidR="00280969">
        <w:t>to finish the configuration.  Check the following settings:</w:t>
      </w:r>
    </w:p>
    <w:p w:rsidR="00280969" w:rsidRDefault="00280969" w:rsidP="00280969">
      <w:pPr>
        <w:pStyle w:val="ListParagraph"/>
      </w:pPr>
    </w:p>
    <w:tbl>
      <w:tblPr>
        <w:tblStyle w:val="TableGrid"/>
        <w:tblW w:w="0" w:type="auto"/>
        <w:tblInd w:w="360" w:type="dxa"/>
        <w:tblLook w:val="04A0" w:firstRow="1" w:lastRow="0" w:firstColumn="1" w:lastColumn="0" w:noHBand="0" w:noVBand="1"/>
      </w:tblPr>
      <w:tblGrid>
        <w:gridCol w:w="4462"/>
        <w:gridCol w:w="4528"/>
      </w:tblGrid>
      <w:tr w:rsidR="004C4C46" w:rsidTr="004C4C46">
        <w:tc>
          <w:tcPr>
            <w:tcW w:w="4675" w:type="dxa"/>
          </w:tcPr>
          <w:p w:rsidR="00280969" w:rsidRPr="00C41E5A" w:rsidRDefault="00280969" w:rsidP="00280969">
            <w:pPr>
              <w:pStyle w:val="ListParagraph"/>
              <w:numPr>
                <w:ilvl w:val="0"/>
                <w:numId w:val="15"/>
              </w:numPr>
              <w:spacing w:line="360" w:lineRule="auto"/>
              <w:rPr>
                <w:b/>
              </w:rPr>
            </w:pPr>
            <w:r>
              <w:t xml:space="preserve">Include Attachments: </w:t>
            </w:r>
            <w:r>
              <w:rPr>
                <w:b/>
              </w:rPr>
              <w:t>Yes</w:t>
            </w:r>
          </w:p>
          <w:p w:rsidR="00280969" w:rsidRPr="0067792F" w:rsidRDefault="00280969" w:rsidP="00280969">
            <w:pPr>
              <w:pStyle w:val="ListParagraph"/>
              <w:numPr>
                <w:ilvl w:val="0"/>
                <w:numId w:val="15"/>
              </w:numPr>
              <w:spacing w:line="360" w:lineRule="auto"/>
              <w:rPr>
                <w:b/>
              </w:rPr>
            </w:pPr>
            <w:r>
              <w:t xml:space="preserve">Subject Filer: </w:t>
            </w:r>
            <w:r>
              <w:rPr>
                <w:i/>
              </w:rPr>
              <w:t>Something specific to you like a key word or initials</w:t>
            </w:r>
          </w:p>
          <w:p w:rsidR="0067792F" w:rsidRDefault="0067792F" w:rsidP="0067792F">
            <w:pPr>
              <w:spacing w:line="360" w:lineRule="auto"/>
            </w:pPr>
            <w:r w:rsidRPr="0067792F">
              <w:t>Note: Th</w:t>
            </w:r>
            <w:r>
              <w:t xml:space="preserve">e adapter is a bit silly.  It will tell you that you have email attachments but it doesn’t give you access to them unless you set Include Attachments = Yes.  </w:t>
            </w:r>
          </w:p>
          <w:p w:rsidR="0067792F" w:rsidRPr="0067792F" w:rsidRDefault="0067792F" w:rsidP="0067792F">
            <w:pPr>
              <w:spacing w:line="360" w:lineRule="auto"/>
            </w:pPr>
            <w:r>
              <w:t xml:space="preserve">Note: Each Logic App will check all new messages in the account.  </w:t>
            </w:r>
            <w:r w:rsidR="005A3035">
              <w:t>No emails are removed from the account.</w:t>
            </w:r>
            <w:r w:rsidR="00546E1D">
              <w:t xml:space="preserve">  Only emails that match the Subject Filter are processed.</w:t>
            </w:r>
          </w:p>
        </w:tc>
        <w:tc>
          <w:tcPr>
            <w:tcW w:w="4675" w:type="dxa"/>
          </w:tcPr>
          <w:p w:rsidR="00280969" w:rsidRDefault="004C4C46" w:rsidP="004C4C46">
            <w:pPr>
              <w:jc w:val="center"/>
            </w:pPr>
            <w:r>
              <w:rPr>
                <w:noProof/>
              </w:rPr>
              <w:drawing>
                <wp:inline distT="0" distB="0" distL="0" distR="0" wp14:anchorId="66AF75D9" wp14:editId="1BA973B5">
                  <wp:extent cx="1653988" cy="280761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84488" cy="2859384"/>
                          </a:xfrm>
                          <a:prstGeom prst="rect">
                            <a:avLst/>
                          </a:prstGeom>
                        </pic:spPr>
                      </pic:pic>
                    </a:graphicData>
                  </a:graphic>
                </wp:inline>
              </w:drawing>
            </w:r>
          </w:p>
        </w:tc>
      </w:tr>
    </w:tbl>
    <w:p w:rsidR="00280969" w:rsidRDefault="00280969" w:rsidP="00280969">
      <w:pPr>
        <w:pStyle w:val="ListParagraph"/>
      </w:pPr>
    </w:p>
    <w:p w:rsidR="00F203C1" w:rsidRDefault="00E45BFE" w:rsidP="00A97D10">
      <w:pPr>
        <w:pStyle w:val="ListParagraph"/>
        <w:numPr>
          <w:ilvl w:val="0"/>
          <w:numId w:val="18"/>
        </w:numPr>
      </w:pPr>
      <w:r>
        <w:t>After receiving an email message,</w:t>
      </w:r>
      <w:r w:rsidR="005A3035">
        <w:t xml:space="preserve"> we are going to check to see if the email has any attachments.  </w:t>
      </w:r>
      <w:r w:rsidR="005A3035">
        <w:br/>
        <w:t xml:space="preserve">Click on </w:t>
      </w:r>
      <w:r w:rsidR="005A3035" w:rsidRPr="005A3035">
        <w:rPr>
          <w:b/>
        </w:rPr>
        <w:t>+ New Step</w:t>
      </w:r>
      <w:r w:rsidR="005A3035">
        <w:t xml:space="preserve">, select </w:t>
      </w:r>
      <w:r w:rsidR="005A3035" w:rsidRPr="005A3035">
        <w:rPr>
          <w:b/>
        </w:rPr>
        <w:t>Add a condition</w:t>
      </w:r>
      <w:r w:rsidR="005A3035">
        <w:t xml:space="preserve">. </w:t>
      </w:r>
    </w:p>
    <w:p w:rsidR="005A3035" w:rsidRDefault="005A3035" w:rsidP="005A3035">
      <w:pPr>
        <w:pStyle w:val="ListParagraph"/>
      </w:pPr>
      <w:r>
        <w:t xml:space="preserve">Click on </w:t>
      </w:r>
      <w:r w:rsidRPr="005A3035">
        <w:rPr>
          <w:b/>
        </w:rPr>
        <w:t>Edit in advanced mode</w:t>
      </w:r>
      <w:r>
        <w:t>.</w:t>
      </w:r>
    </w:p>
    <w:p w:rsidR="005A3035" w:rsidRPr="00AB733B" w:rsidRDefault="00E45BFE" w:rsidP="005A3035">
      <w:pPr>
        <w:pStyle w:val="ListParagraph"/>
        <w:rPr>
          <w:b/>
        </w:rPr>
      </w:pPr>
      <w:r>
        <w:t xml:space="preserve">Set the condition to: </w:t>
      </w:r>
      <w:r w:rsidR="005A3035" w:rsidRPr="00AB733B">
        <w:rPr>
          <w:b/>
        </w:rPr>
        <w:t>@equals(</w:t>
      </w:r>
      <w:proofErr w:type="spellStart"/>
      <w:r w:rsidR="005A3035" w:rsidRPr="00AB733B">
        <w:rPr>
          <w:b/>
        </w:rPr>
        <w:t>triggerBody</w:t>
      </w:r>
      <w:proofErr w:type="spellEnd"/>
      <w:r w:rsidR="005A3035" w:rsidRPr="00AB733B">
        <w:rPr>
          <w:b/>
        </w:rPr>
        <w:t>()?['</w:t>
      </w:r>
      <w:proofErr w:type="spellStart"/>
      <w:r w:rsidR="005A3035" w:rsidRPr="00AB733B">
        <w:rPr>
          <w:b/>
        </w:rPr>
        <w:t>HasAttachment</w:t>
      </w:r>
      <w:proofErr w:type="spellEnd"/>
      <w:r w:rsidR="005A3035" w:rsidRPr="00AB733B">
        <w:rPr>
          <w:b/>
        </w:rPr>
        <w:t>'], bool('true'))</w:t>
      </w:r>
    </w:p>
    <w:p w:rsidR="00E45BFE" w:rsidRDefault="00E45BFE" w:rsidP="005A3035">
      <w:pPr>
        <w:pStyle w:val="ListParagraph"/>
      </w:pPr>
      <w:r>
        <w:lastRenderedPageBreak/>
        <w:t xml:space="preserve">Note: This gets the values of the </w:t>
      </w:r>
      <w:proofErr w:type="spellStart"/>
      <w:r>
        <w:t>HasAttachment</w:t>
      </w:r>
      <w:proofErr w:type="spellEnd"/>
      <w:r>
        <w:t xml:space="preserve"> property of the </w:t>
      </w:r>
      <w:proofErr w:type="spellStart"/>
      <w:r>
        <w:t>triggerBody</w:t>
      </w:r>
      <w:proofErr w:type="spellEnd"/>
      <w:r>
        <w:t xml:space="preserve"> (which is the email) and compares it to the Boolean object of True.   </w:t>
      </w:r>
    </w:p>
    <w:p w:rsidR="00E45BFE" w:rsidRDefault="00E45BFE" w:rsidP="005A3035">
      <w:pPr>
        <w:pStyle w:val="ListParagraph"/>
      </w:pPr>
      <w:r>
        <w:t>The Logic App should now look like:</w:t>
      </w:r>
    </w:p>
    <w:p w:rsidR="00E45BFE" w:rsidRDefault="00E45BFE" w:rsidP="005A3035">
      <w:pPr>
        <w:pStyle w:val="ListParagraph"/>
      </w:pPr>
      <w:r>
        <w:rPr>
          <w:noProof/>
        </w:rPr>
        <w:drawing>
          <wp:inline distT="0" distB="0" distL="0" distR="0" wp14:anchorId="1C81824C" wp14:editId="4BE4E726">
            <wp:extent cx="5168153" cy="25780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0159" cy="2588980"/>
                    </a:xfrm>
                    <a:prstGeom prst="rect">
                      <a:avLst/>
                    </a:prstGeom>
                  </pic:spPr>
                </pic:pic>
              </a:graphicData>
            </a:graphic>
          </wp:inline>
        </w:drawing>
      </w:r>
    </w:p>
    <w:p w:rsidR="00ED1A11" w:rsidRDefault="00ED1A11" w:rsidP="005A3035">
      <w:pPr>
        <w:pStyle w:val="ListParagraph"/>
      </w:pPr>
    </w:p>
    <w:p w:rsidR="00F203C1" w:rsidRDefault="00E45BFE" w:rsidP="00A97D10">
      <w:pPr>
        <w:pStyle w:val="ListParagraph"/>
        <w:numPr>
          <w:ilvl w:val="0"/>
          <w:numId w:val="18"/>
        </w:numPr>
      </w:pPr>
      <w:r>
        <w:t>On the Yes side, we want to loop over each attachment and save them to blo</w:t>
      </w:r>
      <w:r w:rsidR="00AD4E2B">
        <w:t>b</w:t>
      </w:r>
      <w:bookmarkStart w:id="9" w:name="_GoBack"/>
      <w:bookmarkEnd w:id="9"/>
      <w:r>
        <w:t xml:space="preserve"> storage in Azure.  To get started with this, click on </w:t>
      </w:r>
      <w:r>
        <w:rPr>
          <w:b/>
        </w:rPr>
        <w:t>… More</w:t>
      </w:r>
      <w:r>
        <w:t xml:space="preserve"> under If Yes, DO NOTHING.  Select </w:t>
      </w:r>
      <w:r w:rsidRPr="00E45BFE">
        <w:rPr>
          <w:b/>
        </w:rPr>
        <w:t>Add a for each</w:t>
      </w:r>
      <w:r>
        <w:t>.</w:t>
      </w:r>
    </w:p>
    <w:p w:rsidR="00F203C1" w:rsidRDefault="008421F0" w:rsidP="00A97D10">
      <w:pPr>
        <w:pStyle w:val="ListParagraph"/>
        <w:numPr>
          <w:ilvl w:val="0"/>
          <w:numId w:val="18"/>
        </w:numPr>
      </w:pPr>
      <w:r>
        <w:t xml:space="preserve">Click on </w:t>
      </w:r>
      <w:r w:rsidRPr="008421F0">
        <w:rPr>
          <w:b/>
        </w:rPr>
        <w:t>Add dynamic content</w:t>
      </w:r>
      <w:r>
        <w:t xml:space="preserve">.  Then on the right click </w:t>
      </w:r>
      <w:r w:rsidRPr="008421F0">
        <w:rPr>
          <w:b/>
        </w:rPr>
        <w:t>See more</w:t>
      </w:r>
      <w:r w:rsidR="00ED1A11">
        <w:rPr>
          <w:b/>
        </w:rPr>
        <w:t xml:space="preserve"> </w:t>
      </w:r>
      <w:r w:rsidR="00ED1A11" w:rsidRPr="00ED1A11">
        <w:t>(picture below says See less because I already clicked on it)</w:t>
      </w:r>
      <w:r>
        <w:t xml:space="preserve">.  Select </w:t>
      </w:r>
      <w:r w:rsidRPr="008421F0">
        <w:rPr>
          <w:b/>
        </w:rPr>
        <w:t>Attachments</w:t>
      </w:r>
      <w:r>
        <w:t xml:space="preserve">.  </w:t>
      </w:r>
      <w:r w:rsidR="00ED1A11">
        <w:t>This will loop over all the attachments in the email.</w:t>
      </w:r>
      <w:r w:rsidR="00433FE5">
        <w:br/>
      </w:r>
    </w:p>
    <w:p w:rsidR="008421F0" w:rsidRDefault="00ED1A11" w:rsidP="008421F0">
      <w:pPr>
        <w:pStyle w:val="ListParagraph"/>
      </w:pPr>
      <w:r>
        <w:rPr>
          <w:noProof/>
        </w:rPr>
        <w:drawing>
          <wp:inline distT="0" distB="0" distL="0" distR="0" wp14:anchorId="0FF725CC" wp14:editId="0C7DF361">
            <wp:extent cx="4840941" cy="26883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7548" cy="2697599"/>
                    </a:xfrm>
                    <a:prstGeom prst="rect">
                      <a:avLst/>
                    </a:prstGeom>
                  </pic:spPr>
                </pic:pic>
              </a:graphicData>
            </a:graphic>
          </wp:inline>
        </w:drawing>
      </w:r>
    </w:p>
    <w:p w:rsidR="00ED1A11" w:rsidRDefault="00ED1A11" w:rsidP="008421F0">
      <w:pPr>
        <w:pStyle w:val="ListParagraph"/>
      </w:pPr>
    </w:p>
    <w:p w:rsidR="00F203C1" w:rsidRDefault="00EA3F63" w:rsidP="00A97D10">
      <w:pPr>
        <w:pStyle w:val="ListParagraph"/>
        <w:numPr>
          <w:ilvl w:val="0"/>
          <w:numId w:val="18"/>
        </w:numPr>
      </w:pPr>
      <w:r>
        <w:t xml:space="preserve">Click on </w:t>
      </w:r>
      <w:r w:rsidRPr="00EA3F63">
        <w:rPr>
          <w:b/>
        </w:rPr>
        <w:t>Add an action</w:t>
      </w:r>
      <w:r>
        <w:t xml:space="preserve"> inside the For each.  </w:t>
      </w:r>
      <w:r w:rsidR="001F7A8A">
        <w:t xml:space="preserve">In the search box, type </w:t>
      </w:r>
      <w:r w:rsidR="001F7A8A" w:rsidRPr="001F7A8A">
        <w:rPr>
          <w:b/>
        </w:rPr>
        <w:t>Blo</w:t>
      </w:r>
      <w:r w:rsidR="001F7A8A">
        <w:rPr>
          <w:b/>
        </w:rPr>
        <w:t>b</w:t>
      </w:r>
      <w:r w:rsidR="001F7A8A">
        <w:t>.</w:t>
      </w:r>
      <w:r w:rsidR="008D5904">
        <w:t xml:space="preserve">  Select </w:t>
      </w:r>
      <w:r w:rsidR="008D5904" w:rsidRPr="008D5904">
        <w:rPr>
          <w:b/>
        </w:rPr>
        <w:t>Azure Blog Storage – Create blob</w:t>
      </w:r>
      <w:r w:rsidR="008D5904">
        <w:t xml:space="preserve">.  </w:t>
      </w:r>
      <w:r w:rsidR="001F7A8A">
        <w:t xml:space="preserve"> </w:t>
      </w:r>
    </w:p>
    <w:p w:rsidR="008D5904" w:rsidRDefault="008D5904" w:rsidP="008D5904">
      <w:pPr>
        <w:pStyle w:val="ListParagraph"/>
      </w:pPr>
      <w:r>
        <w:rPr>
          <w:noProof/>
        </w:rPr>
        <w:lastRenderedPageBreak/>
        <w:drawing>
          <wp:inline distT="0" distB="0" distL="0" distR="0" wp14:anchorId="67FA7C6F" wp14:editId="40AE7457">
            <wp:extent cx="2129118" cy="3092111"/>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56867" cy="3132410"/>
                    </a:xfrm>
                    <a:prstGeom prst="rect">
                      <a:avLst/>
                    </a:prstGeom>
                  </pic:spPr>
                </pic:pic>
              </a:graphicData>
            </a:graphic>
          </wp:inline>
        </w:drawing>
      </w:r>
    </w:p>
    <w:p w:rsidR="008D5904" w:rsidRDefault="008D5904" w:rsidP="008D5904">
      <w:pPr>
        <w:pStyle w:val="ListParagraph"/>
      </w:pPr>
    </w:p>
    <w:p w:rsidR="00EA3F63" w:rsidRDefault="008D5904" w:rsidP="00A97D10">
      <w:pPr>
        <w:pStyle w:val="ListParagraph"/>
        <w:numPr>
          <w:ilvl w:val="0"/>
          <w:numId w:val="18"/>
        </w:numPr>
      </w:pPr>
      <w:r>
        <w:t xml:space="preserve">Set Connection Name to </w:t>
      </w:r>
      <w:proofErr w:type="spellStart"/>
      <w:r w:rsidRPr="008D5904">
        <w:rPr>
          <w:b/>
        </w:rPr>
        <w:t>attStoreConn</w:t>
      </w:r>
      <w:proofErr w:type="spellEnd"/>
      <w:r>
        <w:t xml:space="preserve"> and select your storage account from the list.  Click </w:t>
      </w:r>
      <w:r w:rsidRPr="008D5904">
        <w:rPr>
          <w:b/>
        </w:rPr>
        <w:t>Create</w:t>
      </w:r>
      <w:r>
        <w:t>.</w:t>
      </w:r>
    </w:p>
    <w:p w:rsidR="008D5904" w:rsidRDefault="008D5904" w:rsidP="008D5904">
      <w:pPr>
        <w:pStyle w:val="ListParagraph"/>
      </w:pPr>
      <w:r>
        <w:rPr>
          <w:noProof/>
        </w:rPr>
        <w:drawing>
          <wp:inline distT="0" distB="0" distL="0" distR="0" wp14:anchorId="496EC769" wp14:editId="510D2910">
            <wp:extent cx="2147047" cy="2671881"/>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7764" cy="2685218"/>
                    </a:xfrm>
                    <a:prstGeom prst="rect">
                      <a:avLst/>
                    </a:prstGeom>
                  </pic:spPr>
                </pic:pic>
              </a:graphicData>
            </a:graphic>
          </wp:inline>
        </w:drawing>
      </w:r>
    </w:p>
    <w:p w:rsidR="008D5904" w:rsidRDefault="008D5904" w:rsidP="008D5904">
      <w:pPr>
        <w:pStyle w:val="ListParagraph"/>
      </w:pPr>
    </w:p>
    <w:p w:rsidR="00F203C1" w:rsidRDefault="008D5904" w:rsidP="00A97D10">
      <w:pPr>
        <w:pStyle w:val="ListParagraph"/>
        <w:numPr>
          <w:ilvl w:val="0"/>
          <w:numId w:val="18"/>
        </w:numPr>
      </w:pPr>
      <w:r>
        <w:t>Set the following properties on the shape:</w:t>
      </w:r>
    </w:p>
    <w:tbl>
      <w:tblPr>
        <w:tblStyle w:val="TableGrid"/>
        <w:tblW w:w="0" w:type="auto"/>
        <w:tblInd w:w="360" w:type="dxa"/>
        <w:tblLook w:val="04A0" w:firstRow="1" w:lastRow="0" w:firstColumn="1" w:lastColumn="0" w:noHBand="0" w:noVBand="1"/>
      </w:tblPr>
      <w:tblGrid>
        <w:gridCol w:w="4351"/>
        <w:gridCol w:w="4639"/>
      </w:tblGrid>
      <w:tr w:rsidR="008D5904" w:rsidTr="004C4C46">
        <w:tc>
          <w:tcPr>
            <w:tcW w:w="4675" w:type="dxa"/>
          </w:tcPr>
          <w:p w:rsidR="008D5904" w:rsidRDefault="008D5904" w:rsidP="008D5904">
            <w:pPr>
              <w:pStyle w:val="ListParagraph"/>
              <w:numPr>
                <w:ilvl w:val="0"/>
                <w:numId w:val="16"/>
              </w:numPr>
              <w:spacing w:line="360" w:lineRule="auto"/>
            </w:pPr>
            <w:r>
              <w:lastRenderedPageBreak/>
              <w:t xml:space="preserve">Folder path: </w:t>
            </w:r>
            <w:r w:rsidRPr="008D5904">
              <w:rPr>
                <w:b/>
              </w:rPr>
              <w:t>/attachments</w:t>
            </w:r>
          </w:p>
          <w:p w:rsidR="008D5904" w:rsidRDefault="008D5904" w:rsidP="008D5904">
            <w:pPr>
              <w:pStyle w:val="ListParagraph"/>
              <w:numPr>
                <w:ilvl w:val="0"/>
                <w:numId w:val="16"/>
              </w:numPr>
              <w:spacing w:line="360" w:lineRule="auto"/>
            </w:pPr>
            <w:r>
              <w:t xml:space="preserve">Blob name: </w:t>
            </w:r>
            <w:r w:rsidRPr="008D5904">
              <w:rPr>
                <w:b/>
              </w:rPr>
              <w:t>Dynamic Content: Name</w:t>
            </w:r>
            <w:r>
              <w:t xml:space="preserve"> (name of the attachment)</w:t>
            </w:r>
          </w:p>
          <w:p w:rsidR="008D5904" w:rsidRPr="0067792F" w:rsidRDefault="008D5904" w:rsidP="008D5904">
            <w:pPr>
              <w:pStyle w:val="ListParagraph"/>
              <w:numPr>
                <w:ilvl w:val="0"/>
                <w:numId w:val="16"/>
              </w:numPr>
              <w:spacing w:line="360" w:lineRule="auto"/>
            </w:pPr>
            <w:r>
              <w:t xml:space="preserve">Blob content: </w:t>
            </w:r>
            <w:r w:rsidRPr="008D5904">
              <w:rPr>
                <w:b/>
              </w:rPr>
              <w:t xml:space="preserve">Dynamic Content: Content </w:t>
            </w:r>
            <w:r>
              <w:t>(content of the attachment)</w:t>
            </w:r>
          </w:p>
        </w:tc>
        <w:tc>
          <w:tcPr>
            <w:tcW w:w="4675" w:type="dxa"/>
          </w:tcPr>
          <w:p w:rsidR="008D5904" w:rsidRDefault="008D5904" w:rsidP="004C4C46">
            <w:pPr>
              <w:jc w:val="center"/>
            </w:pPr>
            <w:r>
              <w:rPr>
                <w:noProof/>
              </w:rPr>
              <w:drawing>
                <wp:inline distT="0" distB="0" distL="0" distR="0" wp14:anchorId="1BD8E4AF" wp14:editId="5DC92563">
                  <wp:extent cx="2653553" cy="21416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9159" cy="2162336"/>
                          </a:xfrm>
                          <a:prstGeom prst="rect">
                            <a:avLst/>
                          </a:prstGeom>
                        </pic:spPr>
                      </pic:pic>
                    </a:graphicData>
                  </a:graphic>
                </wp:inline>
              </w:drawing>
            </w:r>
          </w:p>
        </w:tc>
      </w:tr>
    </w:tbl>
    <w:p w:rsidR="008D5904" w:rsidRDefault="008D5904" w:rsidP="008D5904">
      <w:pPr>
        <w:pStyle w:val="ListParagraph"/>
      </w:pPr>
    </w:p>
    <w:p w:rsidR="00F203C1" w:rsidRDefault="008D5904" w:rsidP="00A97D10">
      <w:pPr>
        <w:pStyle w:val="ListParagraph"/>
        <w:numPr>
          <w:ilvl w:val="0"/>
          <w:numId w:val="18"/>
        </w:numPr>
      </w:pPr>
      <w:r>
        <w:t xml:space="preserve">Save your Logic App and test the process thus far.  </w:t>
      </w:r>
      <w:r w:rsidR="004C4C46">
        <w:t xml:space="preserve">Inside the designed, click on </w:t>
      </w:r>
      <w:r w:rsidR="004C4C46" w:rsidRPr="004C4C46">
        <w:rPr>
          <w:b/>
        </w:rPr>
        <w:t>Run</w:t>
      </w:r>
      <w:r w:rsidR="004C4C46">
        <w:t xml:space="preserve">.  </w:t>
      </w:r>
      <w:r>
        <w:t xml:space="preserve">Send an email to your email account with the matching subject.  Include 2 </w:t>
      </w:r>
      <w:r w:rsidR="00611CFB">
        <w:t xml:space="preserve">or more </w:t>
      </w:r>
      <w:r>
        <w:t xml:space="preserve">attachments.  Using your Azure Storage tool, check to ensure your attachments are saved to storage.  </w:t>
      </w:r>
    </w:p>
    <w:p w:rsidR="00F203C1" w:rsidRDefault="00611CFB" w:rsidP="00A97D10">
      <w:pPr>
        <w:pStyle w:val="ListParagraph"/>
        <w:numPr>
          <w:ilvl w:val="0"/>
          <w:numId w:val="18"/>
        </w:numPr>
      </w:pPr>
      <w:r>
        <w:t xml:space="preserve">Now we will remove HTML from the body of the email and check the sentiment.  To get started with this, we need to call our function.  Click the </w:t>
      </w:r>
      <w:r w:rsidRPr="00611CFB">
        <w:rPr>
          <w:b/>
        </w:rPr>
        <w:t>+ Add an action</w:t>
      </w:r>
      <w:r>
        <w:t xml:space="preserve">.  Select </w:t>
      </w:r>
      <w:r w:rsidRPr="00611CFB">
        <w:rPr>
          <w:b/>
        </w:rPr>
        <w:t>Azure Functions</w:t>
      </w:r>
      <w:r>
        <w:t xml:space="preserve"> from the top menu.  Select </w:t>
      </w:r>
      <w:r w:rsidRPr="00611CFB">
        <w:rPr>
          <w:b/>
        </w:rPr>
        <w:t>Azure Functions – Choose an Azure function</w:t>
      </w:r>
      <w:r>
        <w:t xml:space="preserve">.  Select your function created above.  If you have more than one function in this Function App, you will them be promoted to select the one you want to call with this shape.  Select </w:t>
      </w:r>
      <w:proofErr w:type="spellStart"/>
      <w:r w:rsidRPr="00611CFB">
        <w:rPr>
          <w:b/>
        </w:rPr>
        <w:t>RemoveHTML</w:t>
      </w:r>
      <w:proofErr w:type="spellEnd"/>
      <w:r>
        <w:t>.</w:t>
      </w:r>
      <w:r w:rsidR="00AB733B">
        <w:br/>
      </w:r>
    </w:p>
    <w:p w:rsidR="00611CFB" w:rsidRDefault="00611CFB" w:rsidP="00611CFB">
      <w:pPr>
        <w:pStyle w:val="ListParagraph"/>
      </w:pPr>
      <w:r>
        <w:rPr>
          <w:noProof/>
        </w:rPr>
        <w:drawing>
          <wp:inline distT="0" distB="0" distL="0" distR="0" wp14:anchorId="1A3EC84E" wp14:editId="01315C2A">
            <wp:extent cx="2138082" cy="194534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3451" cy="1959324"/>
                    </a:xfrm>
                    <a:prstGeom prst="rect">
                      <a:avLst/>
                    </a:prstGeom>
                  </pic:spPr>
                </pic:pic>
              </a:graphicData>
            </a:graphic>
          </wp:inline>
        </w:drawing>
      </w:r>
    </w:p>
    <w:p w:rsidR="00611CFB" w:rsidRDefault="00611CFB" w:rsidP="00611CFB">
      <w:pPr>
        <w:pStyle w:val="ListParagraph"/>
      </w:pPr>
    </w:p>
    <w:p w:rsidR="008D5904" w:rsidRDefault="00611CFB" w:rsidP="00A97D10">
      <w:pPr>
        <w:pStyle w:val="ListParagraph"/>
        <w:numPr>
          <w:ilvl w:val="0"/>
          <w:numId w:val="18"/>
        </w:numPr>
      </w:pPr>
      <w:r>
        <w:t xml:space="preserve">The Request Body needs to be set for the Function.  The input to the function is JSON.  So we need to format the request as such.  We want to pass in the Dynamic Content of the email body.  To do so, type the following: </w:t>
      </w:r>
      <w:r w:rsidRPr="00611CFB">
        <w:rPr>
          <w:b/>
        </w:rPr>
        <w:t>{ “</w:t>
      </w:r>
      <w:proofErr w:type="spellStart"/>
      <w:r w:rsidRPr="00611CFB">
        <w:rPr>
          <w:b/>
        </w:rPr>
        <w:t>emailBody</w:t>
      </w:r>
      <w:proofErr w:type="spellEnd"/>
      <w:r w:rsidRPr="00611CFB">
        <w:rPr>
          <w:b/>
        </w:rPr>
        <w:t>”:</w:t>
      </w:r>
      <w:r>
        <w:rPr>
          <w:b/>
        </w:rPr>
        <w:t xml:space="preserve">  </w:t>
      </w:r>
      <w:r w:rsidRPr="00611CFB">
        <w:t>Th</w:t>
      </w:r>
      <w:r>
        <w:t xml:space="preserve">en select from the Dynamic Content on the right.  Select the </w:t>
      </w:r>
      <w:r w:rsidRPr="00611CFB">
        <w:rPr>
          <w:b/>
        </w:rPr>
        <w:t>Body</w:t>
      </w:r>
      <w:r>
        <w:t xml:space="preserve"> of the email.  Add the trailing </w:t>
      </w:r>
      <w:r w:rsidRPr="00611CFB">
        <w:rPr>
          <w:b/>
        </w:rPr>
        <w:t>}</w:t>
      </w:r>
      <w:r>
        <w:t xml:space="preserve"> after you select it.  See below.</w:t>
      </w:r>
      <w:r>
        <w:br/>
      </w:r>
    </w:p>
    <w:tbl>
      <w:tblPr>
        <w:tblStyle w:val="TableGrid"/>
        <w:tblW w:w="0" w:type="auto"/>
        <w:tblInd w:w="720" w:type="dxa"/>
        <w:tblLook w:val="04A0" w:firstRow="1" w:lastRow="0" w:firstColumn="1" w:lastColumn="0" w:noHBand="0" w:noVBand="1"/>
      </w:tblPr>
      <w:tblGrid>
        <w:gridCol w:w="4896"/>
        <w:gridCol w:w="3734"/>
      </w:tblGrid>
      <w:tr w:rsidR="00611CFB" w:rsidTr="00611CFB">
        <w:tc>
          <w:tcPr>
            <w:tcW w:w="4675" w:type="dxa"/>
          </w:tcPr>
          <w:p w:rsidR="00611CFB" w:rsidRDefault="00611CFB" w:rsidP="00611CFB">
            <w:pPr>
              <w:pStyle w:val="ListParagraph"/>
              <w:ind w:left="0"/>
              <w:jc w:val="center"/>
            </w:pPr>
            <w:r>
              <w:rPr>
                <w:noProof/>
              </w:rPr>
              <w:lastRenderedPageBreak/>
              <w:drawing>
                <wp:inline distT="0" distB="0" distL="0" distR="0" wp14:anchorId="02F63C92" wp14:editId="51AB13BB">
                  <wp:extent cx="2971800" cy="16259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6043" cy="1644653"/>
                          </a:xfrm>
                          <a:prstGeom prst="rect">
                            <a:avLst/>
                          </a:prstGeom>
                        </pic:spPr>
                      </pic:pic>
                    </a:graphicData>
                  </a:graphic>
                </wp:inline>
              </w:drawing>
            </w:r>
          </w:p>
        </w:tc>
        <w:tc>
          <w:tcPr>
            <w:tcW w:w="4675" w:type="dxa"/>
          </w:tcPr>
          <w:p w:rsidR="00611CFB" w:rsidRDefault="00611CFB" w:rsidP="00611CFB">
            <w:pPr>
              <w:pStyle w:val="ListParagraph"/>
              <w:ind w:left="0"/>
              <w:jc w:val="center"/>
            </w:pPr>
            <w:r>
              <w:rPr>
                <w:noProof/>
              </w:rPr>
              <w:drawing>
                <wp:inline distT="0" distB="0" distL="0" distR="0" wp14:anchorId="64BB1080" wp14:editId="3A5A6423">
                  <wp:extent cx="2133870" cy="8561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35949" cy="897085"/>
                          </a:xfrm>
                          <a:prstGeom prst="rect">
                            <a:avLst/>
                          </a:prstGeom>
                        </pic:spPr>
                      </pic:pic>
                    </a:graphicData>
                  </a:graphic>
                </wp:inline>
              </w:drawing>
            </w:r>
          </w:p>
        </w:tc>
      </w:tr>
    </w:tbl>
    <w:p w:rsidR="00611CFB" w:rsidRDefault="00611CFB" w:rsidP="00611CFB">
      <w:pPr>
        <w:pStyle w:val="ListParagraph"/>
      </w:pPr>
    </w:p>
    <w:p w:rsidR="00611CFB" w:rsidRDefault="00611CFB" w:rsidP="00A97D10">
      <w:pPr>
        <w:pStyle w:val="ListParagraph"/>
        <w:numPr>
          <w:ilvl w:val="0"/>
          <w:numId w:val="18"/>
        </w:numPr>
      </w:pPr>
      <w:r>
        <w:t xml:space="preserve">Now we need to take the output of the Function and run it through Sentiment Analysis.  </w:t>
      </w:r>
      <w:r w:rsidR="00E30CA1">
        <w:t xml:space="preserve">Click the </w:t>
      </w:r>
      <w:r w:rsidR="00E30CA1" w:rsidRPr="005A3035">
        <w:rPr>
          <w:b/>
        </w:rPr>
        <w:t>+ New Step</w:t>
      </w:r>
      <w:r w:rsidR="000B3FEC" w:rsidRPr="000B3FEC">
        <w:t xml:space="preserve"> and</w:t>
      </w:r>
      <w:r w:rsidR="000B3FEC">
        <w:t xml:space="preserve"> select </w:t>
      </w:r>
      <w:r w:rsidR="000B3FEC" w:rsidRPr="000B3FEC">
        <w:rPr>
          <w:b/>
        </w:rPr>
        <w:t>Add an action</w:t>
      </w:r>
      <w:r w:rsidR="000B3FEC">
        <w:t xml:space="preserve">.  Search for </w:t>
      </w:r>
      <w:r w:rsidR="000B3FEC" w:rsidRPr="000B3FEC">
        <w:rPr>
          <w:b/>
        </w:rPr>
        <w:t>Test Analytics</w:t>
      </w:r>
      <w:r w:rsidR="000B3FEC">
        <w:t xml:space="preserve">.  Select </w:t>
      </w:r>
      <w:r w:rsidR="000B3FEC" w:rsidRPr="000B3FEC">
        <w:rPr>
          <w:b/>
        </w:rPr>
        <w:t>Text Analysis – Detect Sentiment</w:t>
      </w:r>
      <w:r w:rsidR="000B3FEC">
        <w:t>.</w:t>
      </w:r>
      <w:r w:rsidR="0041297B">
        <w:t xml:space="preserve">  You will be promoted to create a new connect.  Name the connection </w:t>
      </w:r>
      <w:proofErr w:type="spellStart"/>
      <w:r w:rsidR="0041297B" w:rsidRPr="00F4249C">
        <w:rPr>
          <w:b/>
        </w:rPr>
        <w:t>textSentCon</w:t>
      </w:r>
      <w:r w:rsidR="00F4249C" w:rsidRPr="00F4249C">
        <w:rPr>
          <w:b/>
        </w:rPr>
        <w:t>n</w:t>
      </w:r>
      <w:proofErr w:type="spellEnd"/>
      <w:r w:rsidR="0041297B">
        <w:t>.</w:t>
      </w:r>
      <w:r w:rsidR="002030DD">
        <w:t xml:space="preserve">  Enter your </w:t>
      </w:r>
      <w:r w:rsidR="002030DD" w:rsidRPr="002030DD">
        <w:rPr>
          <w:b/>
        </w:rPr>
        <w:t>Account Key</w:t>
      </w:r>
      <w:r w:rsidR="002030DD">
        <w:t xml:space="preserve"> (connection key) for you text analytics service from above.</w:t>
      </w:r>
      <w:r w:rsidR="00B16F52">
        <w:t xml:space="preserve">  Click </w:t>
      </w:r>
      <w:r w:rsidR="00B16F52" w:rsidRPr="00B16F52">
        <w:rPr>
          <w:b/>
        </w:rPr>
        <w:t>Create</w:t>
      </w:r>
      <w:r w:rsidR="00B16F52">
        <w:t>.</w:t>
      </w:r>
      <w:r w:rsidR="009F22EF">
        <w:br/>
      </w:r>
    </w:p>
    <w:p w:rsidR="00B16F52" w:rsidRDefault="00B91BB8" w:rsidP="00B16F52">
      <w:pPr>
        <w:pStyle w:val="ListParagraph"/>
      </w:pPr>
      <w:r>
        <w:rPr>
          <w:noProof/>
        </w:rPr>
        <w:drawing>
          <wp:inline distT="0" distB="0" distL="0" distR="0" wp14:anchorId="7967FDC8" wp14:editId="66ED2538">
            <wp:extent cx="1940859" cy="1058650"/>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57824" cy="1067903"/>
                    </a:xfrm>
                    <a:prstGeom prst="rect">
                      <a:avLst/>
                    </a:prstGeom>
                  </pic:spPr>
                </pic:pic>
              </a:graphicData>
            </a:graphic>
          </wp:inline>
        </w:drawing>
      </w:r>
      <w:r w:rsidR="009F22EF">
        <w:br/>
      </w:r>
    </w:p>
    <w:p w:rsidR="008D5904" w:rsidRDefault="00B91BB8" w:rsidP="00A97D10">
      <w:pPr>
        <w:pStyle w:val="ListParagraph"/>
        <w:numPr>
          <w:ilvl w:val="0"/>
          <w:numId w:val="18"/>
        </w:numPr>
      </w:pPr>
      <w:r>
        <w:t xml:space="preserve">In the Text box, select Dynamic Content – </w:t>
      </w:r>
      <w:proofErr w:type="spellStart"/>
      <w:r>
        <w:t>RemoveHTML</w:t>
      </w:r>
      <w:proofErr w:type="spellEnd"/>
      <w:r>
        <w:t xml:space="preserve"> – Body.  This will use the output from the function as the input to this API call.</w:t>
      </w:r>
      <w:r w:rsidR="009F22EF">
        <w:br/>
      </w:r>
    </w:p>
    <w:p w:rsidR="00B91BB8" w:rsidRDefault="00B91BB8" w:rsidP="00B91BB8">
      <w:pPr>
        <w:pStyle w:val="ListParagraph"/>
      </w:pPr>
      <w:r>
        <w:rPr>
          <w:noProof/>
        </w:rPr>
        <w:drawing>
          <wp:inline distT="0" distB="0" distL="0" distR="0" wp14:anchorId="131A66C3" wp14:editId="23A5F656">
            <wp:extent cx="5221941" cy="1839953"/>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45629" cy="1848300"/>
                    </a:xfrm>
                    <a:prstGeom prst="rect">
                      <a:avLst/>
                    </a:prstGeom>
                  </pic:spPr>
                </pic:pic>
              </a:graphicData>
            </a:graphic>
          </wp:inline>
        </w:drawing>
      </w:r>
    </w:p>
    <w:p w:rsidR="00B91BB8" w:rsidRDefault="00B91BB8" w:rsidP="00B91BB8">
      <w:pPr>
        <w:pStyle w:val="ListParagraph"/>
      </w:pPr>
    </w:p>
    <w:p w:rsidR="00B91BB8" w:rsidRDefault="00B91BB8" w:rsidP="00A97D10">
      <w:pPr>
        <w:pStyle w:val="ListParagraph"/>
        <w:numPr>
          <w:ilvl w:val="0"/>
          <w:numId w:val="18"/>
        </w:numPr>
      </w:pPr>
      <w:r>
        <w:t xml:space="preserve">Save your Logic App and test the process thus far.  Inside the designed, click on </w:t>
      </w:r>
      <w:r w:rsidRPr="004C4C46">
        <w:rPr>
          <w:b/>
        </w:rPr>
        <w:t>Run</w:t>
      </w:r>
      <w:r>
        <w:t xml:space="preserve">.  Send an email to your email account with the matching subject.  Include the following body “I love your clothes.  I look so good when I wear them”.  Make sure you remove any signatures from the email.  Once it runs, the output should look like below.  Click on the </w:t>
      </w:r>
      <w:r w:rsidRPr="00B91BB8">
        <w:rPr>
          <w:b/>
        </w:rPr>
        <w:t>Detect Sentiment</w:t>
      </w:r>
      <w:r>
        <w:t xml:space="preserve"> to open it up and see the Inputs and Outputs.</w:t>
      </w:r>
      <w:r w:rsidR="00342552">
        <w:t xml:space="preserve">  Once done, click on </w:t>
      </w:r>
      <w:r w:rsidR="00342552" w:rsidRPr="00342552">
        <w:rPr>
          <w:b/>
        </w:rPr>
        <w:t>Design</w:t>
      </w:r>
      <w:r w:rsidR="00342552">
        <w:rPr>
          <w:b/>
        </w:rPr>
        <w:t>er</w:t>
      </w:r>
      <w:r w:rsidR="00342552">
        <w:t xml:space="preserve"> on the top to return to building your Logic App.</w:t>
      </w:r>
    </w:p>
    <w:p w:rsidR="00B91BB8" w:rsidRDefault="00B91BB8" w:rsidP="00B91BB8">
      <w:pPr>
        <w:pStyle w:val="ListParagraph"/>
      </w:pPr>
      <w:r>
        <w:rPr>
          <w:noProof/>
        </w:rPr>
        <w:lastRenderedPageBreak/>
        <w:drawing>
          <wp:inline distT="0" distB="0" distL="0" distR="0" wp14:anchorId="58AB897E" wp14:editId="5B159656">
            <wp:extent cx="4271682" cy="390293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77570" cy="3908309"/>
                    </a:xfrm>
                    <a:prstGeom prst="rect">
                      <a:avLst/>
                    </a:prstGeom>
                  </pic:spPr>
                </pic:pic>
              </a:graphicData>
            </a:graphic>
          </wp:inline>
        </w:drawing>
      </w:r>
    </w:p>
    <w:p w:rsidR="00342552" w:rsidRDefault="00342552" w:rsidP="00B91BB8">
      <w:pPr>
        <w:pStyle w:val="ListParagraph"/>
      </w:pPr>
    </w:p>
    <w:p w:rsidR="00342552" w:rsidRDefault="00342552" w:rsidP="00A97D10">
      <w:pPr>
        <w:pStyle w:val="ListParagraph"/>
        <w:numPr>
          <w:ilvl w:val="0"/>
          <w:numId w:val="18"/>
        </w:numPr>
      </w:pPr>
      <w:r>
        <w:t xml:space="preserve">The last step in the process is to send a text if the score is too low.  In order to do that, we will use Twilio.  If you already have an account you can use your connection details.  If not, ensure you get your phone number registered and use the API provided for </w:t>
      </w:r>
      <w:proofErr w:type="spellStart"/>
      <w:r>
        <w:t>todays</w:t>
      </w:r>
      <w:proofErr w:type="spellEnd"/>
      <w:r>
        <w:t xml:space="preserve"> lab.</w:t>
      </w:r>
    </w:p>
    <w:p w:rsidR="00342552" w:rsidRDefault="00342552" w:rsidP="00A97D10">
      <w:pPr>
        <w:pStyle w:val="ListParagraph"/>
        <w:numPr>
          <w:ilvl w:val="0"/>
          <w:numId w:val="18"/>
        </w:numPr>
      </w:pPr>
      <w:r>
        <w:t xml:space="preserve">Click on </w:t>
      </w:r>
      <w:r w:rsidRPr="005A3035">
        <w:rPr>
          <w:b/>
        </w:rPr>
        <w:t>+ New Step</w:t>
      </w:r>
      <w:r>
        <w:t xml:space="preserve">, select </w:t>
      </w:r>
      <w:r w:rsidRPr="005A3035">
        <w:rPr>
          <w:b/>
        </w:rPr>
        <w:t>Add a condition</w:t>
      </w:r>
      <w:r>
        <w:t xml:space="preserve">. </w:t>
      </w:r>
    </w:p>
    <w:p w:rsidR="00342552" w:rsidRDefault="00342552" w:rsidP="00342552">
      <w:pPr>
        <w:pStyle w:val="ListParagraph"/>
      </w:pPr>
      <w:r>
        <w:t xml:space="preserve">Click on </w:t>
      </w:r>
      <w:r w:rsidRPr="005A3035">
        <w:rPr>
          <w:b/>
        </w:rPr>
        <w:t>Edit in advanced mode</w:t>
      </w:r>
      <w:r>
        <w:t>.</w:t>
      </w:r>
    </w:p>
    <w:p w:rsidR="00342552" w:rsidRDefault="00342552" w:rsidP="00342552">
      <w:pPr>
        <w:pStyle w:val="ListParagraph"/>
      </w:pPr>
      <w:r>
        <w:t xml:space="preserve">Set the condition to: </w:t>
      </w:r>
      <w:r w:rsidRPr="00AB733B">
        <w:rPr>
          <w:b/>
        </w:rPr>
        <w:t>@less(body(</w:t>
      </w:r>
      <w:proofErr w:type="spellStart"/>
      <w:r w:rsidR="004D7C2A">
        <w:rPr>
          <w:b/>
        </w:rPr>
        <w:t>Detect</w:t>
      </w:r>
      <w:r w:rsidRPr="00AB733B">
        <w:rPr>
          <w:b/>
        </w:rPr>
        <w:t>_</w:t>
      </w:r>
      <w:r w:rsidR="004D7C2A">
        <w:rPr>
          <w:b/>
        </w:rPr>
        <w:t>S</w:t>
      </w:r>
      <w:r w:rsidRPr="00AB733B">
        <w:rPr>
          <w:b/>
        </w:rPr>
        <w:t>entiment</w:t>
      </w:r>
      <w:proofErr w:type="spellEnd"/>
      <w:r w:rsidRPr="00AB733B">
        <w:rPr>
          <w:b/>
        </w:rPr>
        <w:t>')?['score'], float('.50'))</w:t>
      </w:r>
    </w:p>
    <w:p w:rsidR="00342552" w:rsidRDefault="00342552" w:rsidP="00342552">
      <w:pPr>
        <w:pStyle w:val="ListParagraph"/>
      </w:pPr>
      <w:r>
        <w:t>Note: This gets the values of the Score property of the '</w:t>
      </w:r>
      <w:proofErr w:type="spellStart"/>
      <w:r>
        <w:t>Check_email_body_sentiment</w:t>
      </w:r>
      <w:proofErr w:type="spellEnd"/>
      <w:r>
        <w:t xml:space="preserve">’ shape and compares it to the Float object of ‘.50’.   If you do not cast the ‘.50’ to float you will get an invalid comparison exception at runtime.  </w:t>
      </w:r>
    </w:p>
    <w:p w:rsidR="00342552" w:rsidRDefault="00342552" w:rsidP="00A97D10">
      <w:pPr>
        <w:pStyle w:val="ListParagraph"/>
        <w:numPr>
          <w:ilvl w:val="0"/>
          <w:numId w:val="18"/>
        </w:numPr>
      </w:pPr>
      <w:r>
        <w:t xml:space="preserve">On the Yes side, we want to send a text message.  To do this, click on </w:t>
      </w:r>
      <w:r w:rsidRPr="00342552">
        <w:rPr>
          <w:b/>
        </w:rPr>
        <w:t>Add an action</w:t>
      </w:r>
      <w:r>
        <w:t xml:space="preserve">.  Search for </w:t>
      </w:r>
      <w:r w:rsidRPr="00342552">
        <w:rPr>
          <w:b/>
        </w:rPr>
        <w:t>Twilio</w:t>
      </w:r>
      <w:r>
        <w:t xml:space="preserve">.  Select </w:t>
      </w:r>
      <w:r w:rsidRPr="00342552">
        <w:rPr>
          <w:b/>
        </w:rPr>
        <w:t>Twilio – Send Text Message (SMS)</w:t>
      </w:r>
      <w:r>
        <w:t>.  You will be promoted to create a new connect</w:t>
      </w:r>
      <w:r w:rsidR="00A73659">
        <w:t>ion</w:t>
      </w:r>
      <w:r>
        <w:t xml:space="preserve">.  Name the connection </w:t>
      </w:r>
      <w:proofErr w:type="spellStart"/>
      <w:r>
        <w:rPr>
          <w:b/>
        </w:rPr>
        <w:t>twilio</w:t>
      </w:r>
      <w:r w:rsidRPr="00F4249C">
        <w:rPr>
          <w:b/>
        </w:rPr>
        <w:t>Conn</w:t>
      </w:r>
      <w:proofErr w:type="spellEnd"/>
      <w:r>
        <w:t xml:space="preserve">.  Enter your </w:t>
      </w:r>
      <w:r w:rsidR="00AB733B" w:rsidRPr="00AB733B">
        <w:rPr>
          <w:b/>
        </w:rPr>
        <w:t>Twilio Account Id</w:t>
      </w:r>
      <w:r w:rsidR="00AB733B">
        <w:t xml:space="preserve"> and </w:t>
      </w:r>
      <w:r w:rsidR="00AB733B" w:rsidRPr="00AB733B">
        <w:rPr>
          <w:b/>
        </w:rPr>
        <w:t>Twilio Access Token</w:t>
      </w:r>
      <w:r w:rsidR="00AB733B">
        <w:t xml:space="preserve"> (use the ones provided if you do not have a Twilio account).  </w:t>
      </w:r>
      <w:r>
        <w:t xml:space="preserve">Click </w:t>
      </w:r>
      <w:r w:rsidRPr="00B16F52">
        <w:rPr>
          <w:b/>
        </w:rPr>
        <w:t>Create</w:t>
      </w:r>
      <w:r>
        <w:t>.</w:t>
      </w:r>
    </w:p>
    <w:p w:rsidR="00342552" w:rsidRDefault="004D7C2A" w:rsidP="00A97D10">
      <w:pPr>
        <w:pStyle w:val="ListParagraph"/>
        <w:numPr>
          <w:ilvl w:val="0"/>
          <w:numId w:val="18"/>
        </w:numPr>
      </w:pPr>
      <w:r>
        <w:t>Configure the shape as follows:</w:t>
      </w:r>
    </w:p>
    <w:tbl>
      <w:tblPr>
        <w:tblStyle w:val="TableGrid"/>
        <w:tblW w:w="0" w:type="auto"/>
        <w:tblInd w:w="360" w:type="dxa"/>
        <w:tblLook w:val="04A0" w:firstRow="1" w:lastRow="0" w:firstColumn="1" w:lastColumn="0" w:noHBand="0" w:noVBand="1"/>
      </w:tblPr>
      <w:tblGrid>
        <w:gridCol w:w="4462"/>
        <w:gridCol w:w="4528"/>
      </w:tblGrid>
      <w:tr w:rsidR="00A73659" w:rsidTr="0060581C">
        <w:tc>
          <w:tcPr>
            <w:tcW w:w="4675" w:type="dxa"/>
          </w:tcPr>
          <w:p w:rsidR="004D7C2A" w:rsidRPr="004D7C2A" w:rsidRDefault="004D7C2A" w:rsidP="007559A8">
            <w:pPr>
              <w:pStyle w:val="ListParagraph"/>
              <w:numPr>
                <w:ilvl w:val="0"/>
                <w:numId w:val="17"/>
              </w:numPr>
              <w:spacing w:line="360" w:lineRule="auto"/>
            </w:pPr>
            <w:r>
              <w:lastRenderedPageBreak/>
              <w:t>From Phone Number: +1</w:t>
            </w:r>
            <w:r w:rsidRPr="004D7C2A">
              <w:rPr>
                <w:b/>
              </w:rPr>
              <w:t>4695027528</w:t>
            </w:r>
            <w:r>
              <w:rPr>
                <w:b/>
              </w:rPr>
              <w:t xml:space="preserve"> </w:t>
            </w:r>
            <w:r w:rsidRPr="004D7C2A">
              <w:t>(if using the provided account)</w:t>
            </w:r>
          </w:p>
          <w:p w:rsidR="004D7C2A" w:rsidRDefault="004D7C2A" w:rsidP="007559A8">
            <w:pPr>
              <w:pStyle w:val="ListParagraph"/>
              <w:numPr>
                <w:ilvl w:val="0"/>
                <w:numId w:val="17"/>
              </w:numPr>
              <w:spacing w:line="360" w:lineRule="auto"/>
            </w:pPr>
            <w:r>
              <w:t xml:space="preserve">To Phone Number: </w:t>
            </w:r>
            <w:r>
              <w:rPr>
                <w:b/>
              </w:rPr>
              <w:t xml:space="preserve">Your Number </w:t>
            </w:r>
            <w:r w:rsidRPr="004D7C2A">
              <w:t>(with the +1)</w:t>
            </w:r>
          </w:p>
          <w:p w:rsidR="004D7C2A" w:rsidRPr="0067792F" w:rsidRDefault="004D7C2A" w:rsidP="004D7C2A">
            <w:pPr>
              <w:pStyle w:val="ListParagraph"/>
              <w:numPr>
                <w:ilvl w:val="0"/>
                <w:numId w:val="17"/>
              </w:numPr>
              <w:spacing w:line="360" w:lineRule="auto"/>
            </w:pPr>
            <w:r>
              <w:t xml:space="preserve">Text: </w:t>
            </w:r>
            <w:r w:rsidRPr="004D7C2A">
              <w:rPr>
                <w:b/>
              </w:rPr>
              <w:t xml:space="preserve">“They have a score of" </w:t>
            </w:r>
            <w:r w:rsidRPr="008D5904">
              <w:rPr>
                <w:b/>
              </w:rPr>
              <w:t xml:space="preserve">Dynamic Content: </w:t>
            </w:r>
            <w:r w:rsidR="00307A16">
              <w:rPr>
                <w:b/>
              </w:rPr>
              <w:t>Scor</w:t>
            </w:r>
            <w:r>
              <w:rPr>
                <w:b/>
              </w:rPr>
              <w:t>e</w:t>
            </w:r>
          </w:p>
        </w:tc>
        <w:tc>
          <w:tcPr>
            <w:tcW w:w="4675" w:type="dxa"/>
          </w:tcPr>
          <w:p w:rsidR="004D7C2A" w:rsidRDefault="00A73659" w:rsidP="0060581C">
            <w:pPr>
              <w:jc w:val="center"/>
            </w:pPr>
            <w:r>
              <w:rPr>
                <w:noProof/>
              </w:rPr>
              <w:drawing>
                <wp:inline distT="0" distB="0" distL="0" distR="0" wp14:anchorId="03E70920" wp14:editId="15B24344">
                  <wp:extent cx="1777955" cy="173467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5851" cy="1810670"/>
                          </a:xfrm>
                          <a:prstGeom prst="rect">
                            <a:avLst/>
                          </a:prstGeom>
                        </pic:spPr>
                      </pic:pic>
                    </a:graphicData>
                  </a:graphic>
                </wp:inline>
              </w:drawing>
            </w:r>
          </w:p>
        </w:tc>
      </w:tr>
    </w:tbl>
    <w:p w:rsidR="004D7C2A" w:rsidRDefault="004D7C2A" w:rsidP="004D7C2A">
      <w:pPr>
        <w:pStyle w:val="ListParagraph"/>
      </w:pPr>
    </w:p>
    <w:p w:rsidR="00910B91" w:rsidRDefault="00954F6A" w:rsidP="00910B91">
      <w:pPr>
        <w:pStyle w:val="ListParagraph"/>
        <w:numPr>
          <w:ilvl w:val="0"/>
          <w:numId w:val="18"/>
        </w:numPr>
      </w:pPr>
      <w:r>
        <w:t xml:space="preserve">Save your Logic App and test the end result.  Inside the designed, click on </w:t>
      </w:r>
      <w:r w:rsidRPr="00954F6A">
        <w:rPr>
          <w:b/>
        </w:rPr>
        <w:t>Run</w:t>
      </w:r>
      <w:r>
        <w:t>.  Send an email to your email account with the matching subject.  Include the following body “</w:t>
      </w:r>
      <w:r w:rsidR="00B874F0">
        <w:t>I hate your clothes.  I do not look good at all plus the quality is poor</w:t>
      </w:r>
      <w:r>
        <w:t xml:space="preserve">”.  Make sure you remove any signatures from the email.  Once it runs, you should see the path through the Logic App showing a text was sent.  You should receive a text message with the sentiment scope.  </w:t>
      </w:r>
    </w:p>
    <w:p w:rsidR="00910B91" w:rsidRDefault="00910B91" w:rsidP="00910B91"/>
    <w:p w:rsidR="00910B91" w:rsidRDefault="00910B91" w:rsidP="00910B91"/>
    <w:p w:rsidR="00910B91" w:rsidRPr="00910B91" w:rsidRDefault="00910B91" w:rsidP="00910B91"/>
    <w:sectPr w:rsidR="00910B91" w:rsidRPr="00910B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40547"/>
    <w:multiLevelType w:val="hybridMultilevel"/>
    <w:tmpl w:val="89D08F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72147E"/>
    <w:multiLevelType w:val="hybridMultilevel"/>
    <w:tmpl w:val="629EC9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851306"/>
    <w:multiLevelType w:val="hybridMultilevel"/>
    <w:tmpl w:val="642698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560D93"/>
    <w:multiLevelType w:val="hybridMultilevel"/>
    <w:tmpl w:val="D55EFA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03DC7"/>
    <w:multiLevelType w:val="hybridMultilevel"/>
    <w:tmpl w:val="584A7E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C7E09BF"/>
    <w:multiLevelType w:val="hybridMultilevel"/>
    <w:tmpl w:val="E2DEDBFC"/>
    <w:lvl w:ilvl="0" w:tplc="0254A008">
      <w:start w:val="1"/>
      <w:numFmt w:val="upperRoman"/>
      <w:lvlText w:val="%1."/>
      <w:lvlJc w:val="right"/>
      <w:pPr>
        <w:ind w:left="576" w:hanging="28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733677"/>
    <w:multiLevelType w:val="hybridMultilevel"/>
    <w:tmpl w:val="D55EFA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CA5AAE"/>
    <w:multiLevelType w:val="hybridMultilevel"/>
    <w:tmpl w:val="642698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3241EC"/>
    <w:multiLevelType w:val="hybridMultilevel"/>
    <w:tmpl w:val="C0C6F4B2"/>
    <w:lvl w:ilvl="0" w:tplc="B80C433C">
      <w:start w:val="1"/>
      <w:numFmt w:val="upperRoman"/>
      <w:lvlText w:val="%1."/>
      <w:lvlJc w:val="right"/>
      <w:pPr>
        <w:ind w:left="576" w:hanging="28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9B5E62"/>
    <w:multiLevelType w:val="hybridMultilevel"/>
    <w:tmpl w:val="0A2EFC6A"/>
    <w:lvl w:ilvl="0" w:tplc="66424FC0">
      <w:start w:val="1"/>
      <w:numFmt w:val="upperRoman"/>
      <w:lvlText w:val="%1."/>
      <w:lvlJc w:val="right"/>
      <w:pPr>
        <w:ind w:left="504" w:hanging="21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0650AA"/>
    <w:multiLevelType w:val="hybridMultilevel"/>
    <w:tmpl w:val="E2DEDBFC"/>
    <w:lvl w:ilvl="0" w:tplc="0254A008">
      <w:start w:val="1"/>
      <w:numFmt w:val="upperRoman"/>
      <w:lvlText w:val="%1."/>
      <w:lvlJc w:val="right"/>
      <w:pPr>
        <w:ind w:left="576" w:hanging="28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AE2A9B"/>
    <w:multiLevelType w:val="hybridMultilevel"/>
    <w:tmpl w:val="E2DEDBFC"/>
    <w:lvl w:ilvl="0" w:tplc="0254A008">
      <w:start w:val="1"/>
      <w:numFmt w:val="upperRoman"/>
      <w:lvlText w:val="%1."/>
      <w:lvlJc w:val="right"/>
      <w:pPr>
        <w:ind w:left="576" w:hanging="28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2F783F"/>
    <w:multiLevelType w:val="hybridMultilevel"/>
    <w:tmpl w:val="209075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703641"/>
    <w:multiLevelType w:val="hybridMultilevel"/>
    <w:tmpl w:val="253CB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2C2034"/>
    <w:multiLevelType w:val="hybridMultilevel"/>
    <w:tmpl w:val="3C0C1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2D679C"/>
    <w:multiLevelType w:val="hybridMultilevel"/>
    <w:tmpl w:val="629EC9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8412A8"/>
    <w:multiLevelType w:val="hybridMultilevel"/>
    <w:tmpl w:val="629EC9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7"/>
  </w:num>
  <w:num w:numId="4">
    <w:abstractNumId w:val="15"/>
  </w:num>
  <w:num w:numId="5">
    <w:abstractNumId w:val="12"/>
  </w:num>
  <w:num w:numId="6">
    <w:abstractNumId w:val="16"/>
  </w:num>
  <w:num w:numId="7">
    <w:abstractNumId w:val="4"/>
  </w:num>
  <w:num w:numId="8">
    <w:abstractNumId w:val="9"/>
  </w:num>
  <w:num w:numId="9">
    <w:abstractNumId w:val="8"/>
  </w:num>
  <w:num w:numId="10">
    <w:abstractNumId w:val="1"/>
  </w:num>
  <w:num w:numId="11">
    <w:abstractNumId w:val="0"/>
  </w:num>
  <w:num w:numId="12">
    <w:abstractNumId w:val="8"/>
    <w:lvlOverride w:ilvl="0">
      <w:lvl w:ilvl="0" w:tplc="B80C433C">
        <w:start w:val="1"/>
        <w:numFmt w:val="upp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3">
    <w:abstractNumId w:val="10"/>
  </w:num>
  <w:num w:numId="14">
    <w:abstractNumId w:val="11"/>
  </w:num>
  <w:num w:numId="15">
    <w:abstractNumId w:val="5"/>
  </w:num>
  <w:num w:numId="16">
    <w:abstractNumId w:val="3"/>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023"/>
    <w:rsid w:val="00031C6C"/>
    <w:rsid w:val="000B3FEC"/>
    <w:rsid w:val="000C1F05"/>
    <w:rsid w:val="000E6CCB"/>
    <w:rsid w:val="000F5F90"/>
    <w:rsid w:val="001B3043"/>
    <w:rsid w:val="001B46DE"/>
    <w:rsid w:val="001C0110"/>
    <w:rsid w:val="001D0711"/>
    <w:rsid w:val="001F7A8A"/>
    <w:rsid w:val="002030DD"/>
    <w:rsid w:val="00225983"/>
    <w:rsid w:val="00280969"/>
    <w:rsid w:val="00287850"/>
    <w:rsid w:val="002D644C"/>
    <w:rsid w:val="002E4BDF"/>
    <w:rsid w:val="00307A16"/>
    <w:rsid w:val="00342552"/>
    <w:rsid w:val="00385A01"/>
    <w:rsid w:val="0041297B"/>
    <w:rsid w:val="00425439"/>
    <w:rsid w:val="00433FE5"/>
    <w:rsid w:val="0046442B"/>
    <w:rsid w:val="004734DA"/>
    <w:rsid w:val="004C4C46"/>
    <w:rsid w:val="004D7C2A"/>
    <w:rsid w:val="0054063D"/>
    <w:rsid w:val="00546E1D"/>
    <w:rsid w:val="00580439"/>
    <w:rsid w:val="005A3035"/>
    <w:rsid w:val="005E46DD"/>
    <w:rsid w:val="0060411B"/>
    <w:rsid w:val="00610999"/>
    <w:rsid w:val="00611CFB"/>
    <w:rsid w:val="006511A5"/>
    <w:rsid w:val="0067792F"/>
    <w:rsid w:val="006D3CE0"/>
    <w:rsid w:val="006D5166"/>
    <w:rsid w:val="006F78EE"/>
    <w:rsid w:val="00712D9F"/>
    <w:rsid w:val="00754798"/>
    <w:rsid w:val="007A63B1"/>
    <w:rsid w:val="007D6A26"/>
    <w:rsid w:val="007E0AAE"/>
    <w:rsid w:val="008421F0"/>
    <w:rsid w:val="00842AC8"/>
    <w:rsid w:val="00871032"/>
    <w:rsid w:val="008C1A07"/>
    <w:rsid w:val="008C4C5F"/>
    <w:rsid w:val="008D45AB"/>
    <w:rsid w:val="008D5904"/>
    <w:rsid w:val="008E65F1"/>
    <w:rsid w:val="00910B91"/>
    <w:rsid w:val="009259E6"/>
    <w:rsid w:val="00936DF4"/>
    <w:rsid w:val="00944023"/>
    <w:rsid w:val="00954F6A"/>
    <w:rsid w:val="009673AA"/>
    <w:rsid w:val="009C2D11"/>
    <w:rsid w:val="009C5915"/>
    <w:rsid w:val="009F22EF"/>
    <w:rsid w:val="00A36A57"/>
    <w:rsid w:val="00A73659"/>
    <w:rsid w:val="00A97D10"/>
    <w:rsid w:val="00AB733B"/>
    <w:rsid w:val="00AD4E2B"/>
    <w:rsid w:val="00B16F52"/>
    <w:rsid w:val="00B314D0"/>
    <w:rsid w:val="00B874F0"/>
    <w:rsid w:val="00B91BB8"/>
    <w:rsid w:val="00C05205"/>
    <w:rsid w:val="00C41E5A"/>
    <w:rsid w:val="00CB03ED"/>
    <w:rsid w:val="00CB34EF"/>
    <w:rsid w:val="00CC24E2"/>
    <w:rsid w:val="00D43A57"/>
    <w:rsid w:val="00DB4A01"/>
    <w:rsid w:val="00DB5FC1"/>
    <w:rsid w:val="00DF519C"/>
    <w:rsid w:val="00E14362"/>
    <w:rsid w:val="00E304A8"/>
    <w:rsid w:val="00E30CA1"/>
    <w:rsid w:val="00E45BFE"/>
    <w:rsid w:val="00E54F5C"/>
    <w:rsid w:val="00E619B4"/>
    <w:rsid w:val="00E84C33"/>
    <w:rsid w:val="00EA3F63"/>
    <w:rsid w:val="00ED0977"/>
    <w:rsid w:val="00ED1A11"/>
    <w:rsid w:val="00EF3C55"/>
    <w:rsid w:val="00F16094"/>
    <w:rsid w:val="00F203C1"/>
    <w:rsid w:val="00F4249C"/>
    <w:rsid w:val="00F71D55"/>
    <w:rsid w:val="00F85447"/>
    <w:rsid w:val="00FB6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568E5"/>
  <w15:chartTrackingRefBased/>
  <w15:docId w15:val="{8C3249CA-6582-4E37-B7E5-842261562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0B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0B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B9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10B9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10B91"/>
    <w:rPr>
      <w:color w:val="0563C1" w:themeColor="hyperlink"/>
      <w:u w:val="single"/>
    </w:rPr>
  </w:style>
  <w:style w:type="character" w:styleId="Mention">
    <w:name w:val="Mention"/>
    <w:basedOn w:val="DefaultParagraphFont"/>
    <w:uiPriority w:val="99"/>
    <w:semiHidden/>
    <w:unhideWhenUsed/>
    <w:rsid w:val="00910B91"/>
    <w:rPr>
      <w:color w:val="2B579A"/>
      <w:shd w:val="clear" w:color="auto" w:fill="E6E6E6"/>
    </w:rPr>
  </w:style>
  <w:style w:type="paragraph" w:styleId="TOCHeading">
    <w:name w:val="TOC Heading"/>
    <w:basedOn w:val="Heading1"/>
    <w:next w:val="Normal"/>
    <w:uiPriority w:val="39"/>
    <w:unhideWhenUsed/>
    <w:qFormat/>
    <w:rsid w:val="00910B91"/>
    <w:pPr>
      <w:outlineLvl w:val="9"/>
    </w:pPr>
  </w:style>
  <w:style w:type="paragraph" w:styleId="TOC1">
    <w:name w:val="toc 1"/>
    <w:basedOn w:val="Normal"/>
    <w:next w:val="Normal"/>
    <w:autoRedefine/>
    <w:uiPriority w:val="39"/>
    <w:unhideWhenUsed/>
    <w:rsid w:val="00910B91"/>
    <w:pPr>
      <w:spacing w:after="100"/>
    </w:pPr>
  </w:style>
  <w:style w:type="paragraph" w:styleId="TOC2">
    <w:name w:val="toc 2"/>
    <w:basedOn w:val="Normal"/>
    <w:next w:val="Normal"/>
    <w:autoRedefine/>
    <w:uiPriority w:val="39"/>
    <w:unhideWhenUsed/>
    <w:rsid w:val="00910B91"/>
    <w:pPr>
      <w:spacing w:after="100"/>
      <w:ind w:left="220"/>
    </w:pPr>
  </w:style>
  <w:style w:type="paragraph" w:styleId="ListParagraph">
    <w:name w:val="List Paragraph"/>
    <w:basedOn w:val="Normal"/>
    <w:uiPriority w:val="34"/>
    <w:qFormat/>
    <w:rsid w:val="00E84C33"/>
    <w:pPr>
      <w:ind w:left="720"/>
      <w:contextualSpacing/>
    </w:pPr>
  </w:style>
  <w:style w:type="table" w:styleId="TableGrid">
    <w:name w:val="Table Grid"/>
    <w:basedOn w:val="TableNormal"/>
    <w:uiPriority w:val="39"/>
    <w:rsid w:val="00C41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28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hyperlink" Target="http://storageexplorer.co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http://www.StephenWThomas.co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hyperlink" Target="https://text-analytics-demo.azurewebsites.ne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5F1D3-790C-41BC-8809-44070FDAF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6567</TotalTime>
  <Pages>20</Pages>
  <Words>2203</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 Thomas</dc:creator>
  <cp:keywords/>
  <dc:description/>
  <cp:lastModifiedBy>Stephen W. Thomas</cp:lastModifiedBy>
  <cp:revision>56</cp:revision>
  <dcterms:created xsi:type="dcterms:W3CDTF">2017-03-19T21:33:00Z</dcterms:created>
  <dcterms:modified xsi:type="dcterms:W3CDTF">2017-03-25T16:28:00Z</dcterms:modified>
</cp:coreProperties>
</file>